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32" w:rsidRPr="0071238F" w:rsidRDefault="00901F32" w:rsidP="00901F32">
      <w:pPr>
        <w:pStyle w:val="Header"/>
        <w:rPr>
          <w:rFonts w:asciiTheme="majorHAnsi" w:hAnsiTheme="majorHAnsi"/>
          <w:b/>
          <w:sz w:val="22"/>
          <w:szCs w:val="22"/>
        </w:rPr>
      </w:pPr>
      <w:r w:rsidRPr="0071238F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AVINASH P</w:t>
      </w:r>
    </w:p>
    <w:p w:rsidR="00901F32" w:rsidRPr="0071238F" w:rsidRDefault="00901F32" w:rsidP="00901F32">
      <w:pPr>
        <w:shd w:val="clear" w:color="auto" w:fill="FFFFFF"/>
        <w:tabs>
          <w:tab w:val="left" w:pos="720"/>
        </w:tabs>
        <w:jc w:val="center"/>
        <w:rPr>
          <w:rFonts w:asciiTheme="majorHAnsi" w:hAnsiTheme="majorHAnsi"/>
          <w:b/>
          <w:sz w:val="22"/>
          <w:szCs w:val="22"/>
        </w:rPr>
      </w:pPr>
      <w:r w:rsidRPr="0071238F">
        <w:rPr>
          <w:rFonts w:asciiTheme="majorHAnsi" w:hAnsiTheme="majorHAnsi"/>
          <w:b/>
          <w:sz w:val="22"/>
          <w:szCs w:val="22"/>
        </w:rPr>
        <w:t>SAP SECURITY/GRC CONSULTANT</w:t>
      </w:r>
    </w:p>
    <w:p w:rsidR="005A3F1D" w:rsidRPr="0071238F" w:rsidRDefault="005A3F1D" w:rsidP="00DA5453">
      <w:pPr>
        <w:shd w:val="clear" w:color="auto" w:fill="FFFFFF"/>
        <w:tabs>
          <w:tab w:val="left" w:pos="720"/>
        </w:tabs>
        <w:jc w:val="center"/>
        <w:rPr>
          <w:rFonts w:asciiTheme="majorHAnsi" w:hAnsiTheme="majorHAnsi"/>
          <w:b/>
          <w:sz w:val="22"/>
          <w:szCs w:val="22"/>
        </w:rPr>
      </w:pPr>
    </w:p>
    <w:p w:rsidR="00550D4E" w:rsidRPr="0071238F" w:rsidRDefault="00C00AC4" w:rsidP="000A35C9">
      <w:pPr>
        <w:spacing w:after="20"/>
        <w:rPr>
          <w:rFonts w:asciiTheme="majorHAnsi" w:hAnsiTheme="majorHAnsi"/>
          <w:b/>
          <w:sz w:val="22"/>
          <w:szCs w:val="22"/>
        </w:rPr>
      </w:pPr>
      <w:r w:rsidRPr="0071238F">
        <w:rPr>
          <w:rFonts w:asciiTheme="majorHAnsi" w:hAnsiTheme="majorHAnsi"/>
          <w:b/>
          <w:sz w:val="22"/>
          <w:szCs w:val="22"/>
        </w:rPr>
        <w:t xml:space="preserve">Professional Profile              </w:t>
      </w:r>
    </w:p>
    <w:p w:rsidR="005A3F1D" w:rsidRPr="0071238F" w:rsidRDefault="005A3F1D" w:rsidP="000A35C9">
      <w:pPr>
        <w:spacing w:after="20"/>
        <w:rPr>
          <w:rFonts w:asciiTheme="majorHAnsi" w:hAnsiTheme="majorHAnsi"/>
          <w:b/>
          <w:sz w:val="22"/>
          <w:szCs w:val="22"/>
        </w:rPr>
      </w:pPr>
      <w:r w:rsidRPr="0071238F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8424A8" w:rsidRPr="0071238F" w:rsidRDefault="009D128F" w:rsidP="000A35C9">
      <w:pPr>
        <w:pStyle w:val="NoSpacing"/>
        <w:numPr>
          <w:ilvl w:val="0"/>
          <w:numId w:val="1"/>
        </w:numPr>
        <w:tabs>
          <w:tab w:val="clear" w:pos="540"/>
        </w:tabs>
        <w:ind w:left="720"/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Over </w:t>
      </w:r>
      <w:r w:rsidR="008424A8" w:rsidRPr="0071238F">
        <w:rPr>
          <w:rFonts w:asciiTheme="majorHAnsi" w:hAnsiTheme="majorHAnsi"/>
          <w:noProof/>
        </w:rPr>
        <w:t xml:space="preserve">8 years of SAP experience, </w:t>
      </w:r>
      <w:r w:rsidRPr="0071238F">
        <w:rPr>
          <w:rFonts w:asciiTheme="majorHAnsi" w:hAnsiTheme="majorHAnsi"/>
          <w:noProof/>
        </w:rPr>
        <w:t>w</w:t>
      </w:r>
      <w:r w:rsidR="008424A8" w:rsidRPr="0071238F">
        <w:rPr>
          <w:rFonts w:asciiTheme="majorHAnsi" w:hAnsiTheme="majorHAnsi"/>
          <w:noProof/>
        </w:rPr>
        <w:t xml:space="preserve">ith 7 years of solid SAP Security experiences across various SAP systems like </w:t>
      </w:r>
      <w:r w:rsidR="008424A8" w:rsidRPr="0071238F">
        <w:rPr>
          <w:rFonts w:asciiTheme="majorHAnsi" w:hAnsiTheme="majorHAnsi"/>
          <w:b/>
          <w:noProof/>
        </w:rPr>
        <w:t>ECC, BI/BW, APO, PI, XI, Solution Manager, and GRC</w:t>
      </w:r>
    </w:p>
    <w:p w:rsidR="00652E22" w:rsidRPr="0071238F" w:rsidRDefault="009D128F" w:rsidP="000A35C9">
      <w:pPr>
        <w:pStyle w:val="NoSpacing"/>
        <w:numPr>
          <w:ilvl w:val="0"/>
          <w:numId w:val="1"/>
        </w:numPr>
        <w:tabs>
          <w:tab w:val="clear" w:pos="540"/>
        </w:tabs>
        <w:ind w:left="720"/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Successfully</w:t>
      </w:r>
      <w:r w:rsidR="008424A8" w:rsidRPr="0071238F">
        <w:rPr>
          <w:rFonts w:asciiTheme="majorHAnsi" w:hAnsiTheme="majorHAnsi"/>
          <w:noProof/>
        </w:rPr>
        <w:t xml:space="preserve"> implemented 3 </w:t>
      </w:r>
      <w:r w:rsidRPr="0071238F">
        <w:rPr>
          <w:rFonts w:asciiTheme="majorHAnsi" w:hAnsiTheme="majorHAnsi"/>
          <w:noProof/>
        </w:rPr>
        <w:t>SAP security projects</w:t>
      </w:r>
      <w:r w:rsidR="008424A8" w:rsidRPr="0071238F">
        <w:rPr>
          <w:rFonts w:asciiTheme="majorHAnsi" w:hAnsiTheme="majorHAnsi"/>
          <w:noProof/>
        </w:rPr>
        <w:t xml:space="preserve"> &amp; </w:t>
      </w:r>
      <w:r w:rsidRPr="0071238F">
        <w:rPr>
          <w:rFonts w:asciiTheme="majorHAnsi" w:hAnsiTheme="majorHAnsi"/>
          <w:noProof/>
        </w:rPr>
        <w:t xml:space="preserve">provided </w:t>
      </w:r>
      <w:r w:rsidRPr="0071238F">
        <w:rPr>
          <w:rFonts w:asciiTheme="majorHAnsi" w:hAnsiTheme="majorHAnsi"/>
          <w:b/>
          <w:noProof/>
        </w:rPr>
        <w:t xml:space="preserve">24*7 </w:t>
      </w:r>
      <w:r w:rsidR="00E35323" w:rsidRPr="0071238F">
        <w:rPr>
          <w:rFonts w:asciiTheme="majorHAnsi" w:hAnsiTheme="majorHAnsi"/>
          <w:noProof/>
        </w:rPr>
        <w:t xml:space="preserve">production </w:t>
      </w:r>
      <w:r w:rsidRPr="0071238F">
        <w:rPr>
          <w:rFonts w:asciiTheme="majorHAnsi" w:hAnsiTheme="majorHAnsi"/>
          <w:noProof/>
        </w:rPr>
        <w:t>suppor</w:t>
      </w:r>
      <w:r w:rsidR="00E35323" w:rsidRPr="0071238F">
        <w:rPr>
          <w:rFonts w:asciiTheme="majorHAnsi" w:hAnsiTheme="majorHAnsi"/>
          <w:noProof/>
        </w:rPr>
        <w:t>t</w:t>
      </w:r>
      <w:r w:rsidRPr="0071238F">
        <w:rPr>
          <w:rFonts w:asciiTheme="majorHAnsi" w:hAnsiTheme="majorHAnsi"/>
          <w:noProof/>
        </w:rPr>
        <w:t xml:space="preserve"> for 4 customers for </w:t>
      </w:r>
      <w:r w:rsidR="00B33A22" w:rsidRPr="0071238F">
        <w:rPr>
          <w:rFonts w:asciiTheme="majorHAnsi" w:hAnsiTheme="majorHAnsi"/>
          <w:noProof/>
        </w:rPr>
        <w:t xml:space="preserve">SAP </w:t>
      </w:r>
      <w:r w:rsidR="00B33A22" w:rsidRPr="0071238F">
        <w:rPr>
          <w:rFonts w:asciiTheme="majorHAnsi" w:hAnsiTheme="majorHAnsi"/>
          <w:b/>
          <w:noProof/>
        </w:rPr>
        <w:t>Security/GRC</w:t>
      </w:r>
      <w:r w:rsidR="00747257" w:rsidRPr="0071238F">
        <w:rPr>
          <w:rFonts w:asciiTheme="majorHAnsi" w:hAnsiTheme="majorHAnsi"/>
          <w:noProof/>
        </w:rPr>
        <w:t xml:space="preserve"> </w:t>
      </w:r>
      <w:r w:rsidR="00B33A22" w:rsidRPr="0071238F">
        <w:rPr>
          <w:rFonts w:asciiTheme="majorHAnsi" w:hAnsiTheme="majorHAnsi"/>
          <w:noProof/>
        </w:rPr>
        <w:t xml:space="preserve">projects. </w:t>
      </w:r>
    </w:p>
    <w:p w:rsidR="00E35323" w:rsidRPr="0071238F" w:rsidRDefault="00B33A22" w:rsidP="000A35C9">
      <w:pPr>
        <w:pStyle w:val="NoSpacing"/>
        <w:numPr>
          <w:ilvl w:val="0"/>
          <w:numId w:val="1"/>
        </w:numPr>
        <w:tabs>
          <w:tab w:val="clear" w:pos="540"/>
        </w:tabs>
        <w:ind w:left="720"/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Worked closely with the </w:t>
      </w:r>
      <w:r w:rsidR="00E35323" w:rsidRPr="0071238F">
        <w:rPr>
          <w:rFonts w:asciiTheme="majorHAnsi" w:hAnsiTheme="majorHAnsi"/>
          <w:noProof/>
        </w:rPr>
        <w:t>business users</w:t>
      </w:r>
      <w:r w:rsidR="00652E22" w:rsidRPr="0071238F">
        <w:rPr>
          <w:rFonts w:asciiTheme="majorHAnsi" w:hAnsiTheme="majorHAnsi"/>
          <w:noProof/>
        </w:rPr>
        <w:t xml:space="preserve"> to gather business requirements for </w:t>
      </w:r>
      <w:r w:rsidR="00E35323" w:rsidRPr="0071238F">
        <w:rPr>
          <w:rFonts w:asciiTheme="majorHAnsi" w:hAnsiTheme="majorHAnsi"/>
          <w:noProof/>
        </w:rPr>
        <w:t>SAP security changes</w:t>
      </w:r>
    </w:p>
    <w:p w:rsidR="00262DA6" w:rsidRPr="0071238F" w:rsidRDefault="00E35323" w:rsidP="000A35C9">
      <w:pPr>
        <w:pStyle w:val="NoSpacing"/>
        <w:numPr>
          <w:ilvl w:val="0"/>
          <w:numId w:val="1"/>
        </w:numPr>
        <w:tabs>
          <w:tab w:val="clear" w:pos="540"/>
        </w:tabs>
        <w:ind w:left="720"/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Co-ordinated with Functional leads &amp; Off-shore resources to complete the various implementations steps of SDLC</w:t>
      </w:r>
    </w:p>
    <w:p w:rsidR="00262DA6" w:rsidRPr="0071238F" w:rsidRDefault="00262DA6" w:rsidP="000A35C9">
      <w:pPr>
        <w:pStyle w:val="NoSpacing"/>
        <w:numPr>
          <w:ilvl w:val="0"/>
          <w:numId w:val="1"/>
        </w:numPr>
        <w:tabs>
          <w:tab w:val="clear" w:pos="540"/>
        </w:tabs>
        <w:ind w:left="720"/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Identified </w:t>
      </w:r>
      <w:r w:rsidRPr="0071238F">
        <w:rPr>
          <w:rFonts w:asciiTheme="majorHAnsi" w:hAnsiTheme="majorHAnsi"/>
          <w:b/>
          <w:noProof/>
        </w:rPr>
        <w:t>SOX conflicts</w:t>
      </w:r>
      <w:r w:rsidRPr="0071238F">
        <w:rPr>
          <w:rFonts w:asciiTheme="majorHAnsi" w:hAnsiTheme="majorHAnsi"/>
          <w:noProof/>
        </w:rPr>
        <w:t xml:space="preserve"> in roles/users. Remediated the conflicts by role changes where possible, per SOX recommendation</w:t>
      </w:r>
      <w:r w:rsidR="00747257" w:rsidRPr="0071238F">
        <w:rPr>
          <w:rFonts w:asciiTheme="majorHAnsi" w:hAnsiTheme="majorHAnsi"/>
          <w:noProof/>
        </w:rPr>
        <w:t>s</w:t>
      </w:r>
      <w:r w:rsidRPr="0071238F">
        <w:rPr>
          <w:rFonts w:asciiTheme="majorHAnsi" w:hAnsiTheme="majorHAnsi"/>
          <w:noProof/>
        </w:rPr>
        <w:t xml:space="preserve">. Identified &amp; fixed roles/users with access to </w:t>
      </w:r>
      <w:r w:rsidR="00B33A22" w:rsidRPr="0071238F">
        <w:rPr>
          <w:rFonts w:asciiTheme="majorHAnsi" w:hAnsiTheme="majorHAnsi"/>
          <w:noProof/>
        </w:rPr>
        <w:t>critical transactions</w:t>
      </w:r>
      <w:r w:rsidR="00E35323" w:rsidRPr="0071238F">
        <w:rPr>
          <w:rFonts w:asciiTheme="majorHAnsi" w:hAnsiTheme="majorHAnsi"/>
          <w:noProof/>
        </w:rPr>
        <w:t xml:space="preserve"> addressing audit findings</w:t>
      </w:r>
      <w:r w:rsidR="00B33A22" w:rsidRPr="0071238F">
        <w:rPr>
          <w:rFonts w:asciiTheme="majorHAnsi" w:hAnsiTheme="majorHAnsi"/>
          <w:noProof/>
        </w:rPr>
        <w:t>.</w:t>
      </w:r>
    </w:p>
    <w:p w:rsidR="001B68F6" w:rsidRPr="0071238F" w:rsidRDefault="001B68F6" w:rsidP="000A35C9">
      <w:pPr>
        <w:pStyle w:val="NoSpacing"/>
        <w:numPr>
          <w:ilvl w:val="0"/>
          <w:numId w:val="1"/>
        </w:numPr>
        <w:tabs>
          <w:tab w:val="clear" w:pos="540"/>
        </w:tabs>
        <w:ind w:left="720"/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Performed regular user cleanup to optimize the number of users in the SAP systems thus helping the client </w:t>
      </w:r>
      <w:r w:rsidR="00262DA6" w:rsidRPr="0071238F">
        <w:rPr>
          <w:rFonts w:asciiTheme="majorHAnsi" w:hAnsiTheme="majorHAnsi"/>
          <w:noProof/>
        </w:rPr>
        <w:t>stay with</w:t>
      </w:r>
      <w:r w:rsidR="00B33A22" w:rsidRPr="0071238F">
        <w:rPr>
          <w:rFonts w:asciiTheme="majorHAnsi" w:hAnsiTheme="majorHAnsi"/>
          <w:noProof/>
        </w:rPr>
        <w:t>in</w:t>
      </w:r>
      <w:r w:rsidR="00262DA6" w:rsidRPr="0071238F">
        <w:rPr>
          <w:rFonts w:asciiTheme="majorHAnsi" w:hAnsiTheme="majorHAnsi"/>
          <w:noProof/>
        </w:rPr>
        <w:t xml:space="preserve"> the license terms with SAP.</w:t>
      </w:r>
    </w:p>
    <w:p w:rsidR="00652E22" w:rsidRPr="0071238F" w:rsidRDefault="00262DA6" w:rsidP="000A35C9">
      <w:pPr>
        <w:pStyle w:val="NoSpacing"/>
        <w:numPr>
          <w:ilvl w:val="0"/>
          <w:numId w:val="1"/>
        </w:numPr>
        <w:tabs>
          <w:tab w:val="clear" w:pos="540"/>
        </w:tabs>
        <w:ind w:left="720"/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Excellent Leadership skills, ability to lead &amp; follow based on the situation.</w:t>
      </w:r>
    </w:p>
    <w:p w:rsidR="00171222" w:rsidRPr="0071238F" w:rsidRDefault="00171222" w:rsidP="000A35C9">
      <w:pPr>
        <w:shd w:val="clear" w:color="auto" w:fill="FFFFFF"/>
        <w:tabs>
          <w:tab w:val="left" w:pos="720"/>
        </w:tabs>
        <w:ind w:left="360"/>
        <w:rPr>
          <w:rFonts w:asciiTheme="majorHAnsi" w:hAnsiTheme="majorHAnsi"/>
          <w:b/>
          <w:sz w:val="22"/>
          <w:szCs w:val="22"/>
          <w:u w:val="single"/>
        </w:rPr>
      </w:pPr>
    </w:p>
    <w:p w:rsidR="005A3F1D" w:rsidRPr="0071238F" w:rsidRDefault="000A35C9" w:rsidP="000A35C9">
      <w:pPr>
        <w:spacing w:after="20"/>
        <w:rPr>
          <w:rFonts w:asciiTheme="majorHAnsi" w:hAnsiTheme="majorHAnsi"/>
          <w:b/>
          <w:sz w:val="22"/>
          <w:szCs w:val="22"/>
        </w:rPr>
      </w:pPr>
      <w:r w:rsidRPr="0071238F">
        <w:rPr>
          <w:rFonts w:asciiTheme="majorHAnsi" w:hAnsiTheme="majorHAnsi"/>
          <w:b/>
          <w:sz w:val="22"/>
          <w:szCs w:val="22"/>
        </w:rPr>
        <w:t xml:space="preserve">Areas </w:t>
      </w:r>
      <w:r w:rsidR="00550D4E" w:rsidRPr="0071238F">
        <w:rPr>
          <w:rFonts w:asciiTheme="majorHAnsi" w:hAnsiTheme="majorHAnsi"/>
          <w:b/>
          <w:sz w:val="22"/>
          <w:szCs w:val="22"/>
        </w:rPr>
        <w:t>of</w:t>
      </w:r>
      <w:r w:rsidRPr="0071238F">
        <w:rPr>
          <w:rFonts w:asciiTheme="majorHAnsi" w:hAnsiTheme="majorHAnsi"/>
          <w:b/>
          <w:sz w:val="22"/>
          <w:szCs w:val="22"/>
        </w:rPr>
        <w:t xml:space="preserve"> Expertise</w:t>
      </w:r>
    </w:p>
    <w:p w:rsidR="00550D4E" w:rsidRPr="0071238F" w:rsidRDefault="00550D4E" w:rsidP="000A35C9">
      <w:pPr>
        <w:spacing w:after="20"/>
        <w:rPr>
          <w:rFonts w:asciiTheme="majorHAnsi" w:hAnsiTheme="majorHAnsi"/>
          <w:b/>
          <w:sz w:val="22"/>
          <w:szCs w:val="22"/>
        </w:rPr>
      </w:pPr>
    </w:p>
    <w:p w:rsidR="00DA5453" w:rsidRPr="0071238F" w:rsidRDefault="00DA5453" w:rsidP="000A35C9">
      <w:pPr>
        <w:pStyle w:val="NoSpacing"/>
        <w:numPr>
          <w:ilvl w:val="0"/>
          <w:numId w:val="1"/>
        </w:numPr>
        <w:tabs>
          <w:tab w:val="clear" w:pos="540"/>
        </w:tabs>
        <w:ind w:left="720"/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Security implementation</w:t>
      </w:r>
    </w:p>
    <w:p w:rsidR="00DA5453" w:rsidRPr="0071238F" w:rsidRDefault="00DA5453" w:rsidP="000A35C9">
      <w:pPr>
        <w:pStyle w:val="NoSpacing"/>
        <w:numPr>
          <w:ilvl w:val="0"/>
          <w:numId w:val="1"/>
        </w:numPr>
        <w:tabs>
          <w:tab w:val="clear" w:pos="540"/>
        </w:tabs>
        <w:ind w:left="720"/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SAP security support</w:t>
      </w:r>
    </w:p>
    <w:p w:rsidR="00313781" w:rsidRPr="0071238F" w:rsidRDefault="00DA5453" w:rsidP="000A35C9">
      <w:pPr>
        <w:pStyle w:val="NoSpacing"/>
        <w:numPr>
          <w:ilvl w:val="0"/>
          <w:numId w:val="1"/>
        </w:numPr>
        <w:tabs>
          <w:tab w:val="clear" w:pos="540"/>
        </w:tabs>
        <w:ind w:left="720"/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GRC implementation</w:t>
      </w:r>
      <w:r w:rsidRPr="0071238F">
        <w:rPr>
          <w:rFonts w:asciiTheme="majorHAnsi" w:hAnsiTheme="majorHAnsi"/>
          <w:noProof/>
        </w:rPr>
        <w:tab/>
      </w:r>
    </w:p>
    <w:p w:rsidR="00DA5453" w:rsidRPr="0071238F" w:rsidRDefault="00DA5453" w:rsidP="000A35C9">
      <w:pPr>
        <w:pStyle w:val="NoSpacing"/>
        <w:numPr>
          <w:ilvl w:val="0"/>
          <w:numId w:val="1"/>
        </w:numPr>
        <w:tabs>
          <w:tab w:val="clear" w:pos="540"/>
        </w:tabs>
        <w:ind w:left="720"/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Access Troubleshooting</w:t>
      </w:r>
    </w:p>
    <w:p w:rsidR="00DA5453" w:rsidRPr="0071238F" w:rsidRDefault="00DA5453" w:rsidP="000A35C9">
      <w:pPr>
        <w:pStyle w:val="NoSpacing"/>
        <w:numPr>
          <w:ilvl w:val="0"/>
          <w:numId w:val="1"/>
        </w:numPr>
        <w:tabs>
          <w:tab w:val="clear" w:pos="540"/>
        </w:tabs>
        <w:ind w:left="720"/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Audit issue-solving</w:t>
      </w:r>
    </w:p>
    <w:p w:rsidR="00313781" w:rsidRPr="0071238F" w:rsidRDefault="00DA5453" w:rsidP="000A35C9">
      <w:pPr>
        <w:pStyle w:val="NoSpacing"/>
        <w:numPr>
          <w:ilvl w:val="0"/>
          <w:numId w:val="1"/>
        </w:numPr>
        <w:tabs>
          <w:tab w:val="clear" w:pos="540"/>
        </w:tabs>
        <w:ind w:left="720"/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SOD/SOX-remediation</w:t>
      </w:r>
    </w:p>
    <w:p w:rsidR="00DA5453" w:rsidRPr="0071238F" w:rsidRDefault="00DA5453" w:rsidP="000A35C9">
      <w:pPr>
        <w:pStyle w:val="NoSpacing"/>
        <w:numPr>
          <w:ilvl w:val="0"/>
          <w:numId w:val="1"/>
        </w:numPr>
        <w:tabs>
          <w:tab w:val="clear" w:pos="540"/>
        </w:tabs>
        <w:ind w:left="720"/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 User Provisioning</w:t>
      </w:r>
    </w:p>
    <w:p w:rsidR="00DA5453" w:rsidRPr="0071238F" w:rsidRDefault="00DA5453" w:rsidP="000A35C9">
      <w:pPr>
        <w:pStyle w:val="NoSpacing"/>
        <w:numPr>
          <w:ilvl w:val="0"/>
          <w:numId w:val="1"/>
        </w:numPr>
        <w:tabs>
          <w:tab w:val="clear" w:pos="540"/>
        </w:tabs>
        <w:ind w:left="720"/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Role Administration</w:t>
      </w:r>
    </w:p>
    <w:p w:rsidR="005D72DF" w:rsidRPr="0071238F" w:rsidRDefault="00DA5453" w:rsidP="000A35C9">
      <w:pPr>
        <w:pStyle w:val="NoSpacing"/>
        <w:numPr>
          <w:ilvl w:val="0"/>
          <w:numId w:val="1"/>
        </w:numPr>
        <w:tabs>
          <w:tab w:val="clear" w:pos="540"/>
        </w:tabs>
        <w:ind w:left="720"/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Teamwork &amp; Leadership</w:t>
      </w:r>
    </w:p>
    <w:p w:rsidR="005A3F1D" w:rsidRPr="0071238F" w:rsidRDefault="005A3F1D" w:rsidP="000A35C9">
      <w:pPr>
        <w:pStyle w:val="NoSpacing"/>
        <w:ind w:left="360"/>
        <w:rPr>
          <w:rFonts w:asciiTheme="majorHAnsi" w:hAnsiTheme="majorHAnsi"/>
          <w:noProof/>
        </w:rPr>
      </w:pPr>
    </w:p>
    <w:p w:rsidR="002533A7" w:rsidRPr="0071238F" w:rsidRDefault="000A35C9" w:rsidP="000A35C9">
      <w:pPr>
        <w:spacing w:after="20"/>
        <w:rPr>
          <w:rFonts w:asciiTheme="majorHAnsi" w:hAnsiTheme="majorHAnsi"/>
          <w:b/>
          <w:sz w:val="22"/>
          <w:szCs w:val="22"/>
        </w:rPr>
      </w:pPr>
      <w:r w:rsidRPr="0071238F">
        <w:rPr>
          <w:rFonts w:asciiTheme="majorHAnsi" w:hAnsiTheme="majorHAnsi"/>
          <w:b/>
          <w:sz w:val="22"/>
          <w:szCs w:val="22"/>
        </w:rPr>
        <w:t>Technical Expertise:</w:t>
      </w:r>
    </w:p>
    <w:p w:rsidR="00550D4E" w:rsidRPr="0071238F" w:rsidRDefault="00550D4E" w:rsidP="000A35C9">
      <w:pPr>
        <w:spacing w:after="20"/>
        <w:rPr>
          <w:rFonts w:asciiTheme="majorHAnsi" w:hAnsiTheme="majorHAnsi"/>
          <w:b/>
          <w:sz w:val="22"/>
          <w:szCs w:val="22"/>
        </w:rPr>
      </w:pPr>
    </w:p>
    <w:p w:rsidR="001B68F6" w:rsidRPr="0071238F" w:rsidRDefault="001B68F6" w:rsidP="000A35C9">
      <w:pPr>
        <w:pStyle w:val="NoSpacing"/>
        <w:numPr>
          <w:ilvl w:val="0"/>
          <w:numId w:val="4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Extensively worked on User administration activities on all types of user accounts, performing activities like create, lock/unlock, reset passwords, </w:t>
      </w:r>
      <w:r w:rsidR="00B81B37" w:rsidRPr="0071238F">
        <w:rPr>
          <w:rFonts w:asciiTheme="majorHAnsi" w:hAnsiTheme="majorHAnsi"/>
          <w:noProof/>
        </w:rPr>
        <w:t>and license</w:t>
      </w:r>
      <w:r w:rsidRPr="0071238F">
        <w:rPr>
          <w:rFonts w:asciiTheme="majorHAnsi" w:hAnsiTheme="majorHAnsi"/>
          <w:noProof/>
        </w:rPr>
        <w:t xml:space="preserve"> administration. </w:t>
      </w:r>
      <w:r w:rsidRPr="0071238F">
        <w:rPr>
          <w:rFonts w:asciiTheme="majorHAnsi" w:hAnsiTheme="majorHAnsi"/>
          <w:b/>
          <w:noProof/>
        </w:rPr>
        <w:t>(SU01, SU10, SUGR)</w:t>
      </w:r>
    </w:p>
    <w:p w:rsidR="001B68F6" w:rsidRPr="0071238F" w:rsidRDefault="001B68F6" w:rsidP="000A35C9">
      <w:pPr>
        <w:pStyle w:val="NoSpacing"/>
        <w:numPr>
          <w:ilvl w:val="0"/>
          <w:numId w:val="4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Designed, re-designed, developed single &amp; composite security user roles in PFCG &amp; ERM per the business requirement &amp; in compliance with the SOX act. </w:t>
      </w:r>
    </w:p>
    <w:p w:rsidR="00E35323" w:rsidRPr="0071238F" w:rsidRDefault="00891A31" w:rsidP="000A35C9">
      <w:pPr>
        <w:pStyle w:val="NoSpacing"/>
        <w:numPr>
          <w:ilvl w:val="0"/>
          <w:numId w:val="4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Built custom transaction codes for the custom programs/reports</w:t>
      </w:r>
      <w:r w:rsidR="00292E6F" w:rsidRPr="0071238F">
        <w:rPr>
          <w:rFonts w:asciiTheme="majorHAnsi" w:hAnsiTheme="majorHAnsi"/>
          <w:noProof/>
        </w:rPr>
        <w:t xml:space="preserve"> via </w:t>
      </w:r>
      <w:r w:rsidR="00292E6F" w:rsidRPr="0071238F">
        <w:rPr>
          <w:rFonts w:asciiTheme="majorHAnsi" w:hAnsiTheme="majorHAnsi"/>
          <w:b/>
          <w:noProof/>
        </w:rPr>
        <w:t>SE93</w:t>
      </w:r>
      <w:r w:rsidR="00E35323" w:rsidRPr="0071238F">
        <w:rPr>
          <w:rFonts w:asciiTheme="majorHAnsi" w:hAnsiTheme="majorHAnsi"/>
          <w:noProof/>
        </w:rPr>
        <w:t xml:space="preserve">, </w:t>
      </w:r>
      <w:r w:rsidRPr="0071238F">
        <w:rPr>
          <w:rFonts w:asciiTheme="majorHAnsi" w:hAnsiTheme="majorHAnsi"/>
          <w:noProof/>
        </w:rPr>
        <w:t xml:space="preserve">Extensively used </w:t>
      </w:r>
      <w:r w:rsidRPr="0071238F">
        <w:rPr>
          <w:rFonts w:asciiTheme="majorHAnsi" w:hAnsiTheme="majorHAnsi"/>
          <w:b/>
          <w:noProof/>
        </w:rPr>
        <w:t>SU53, ST01</w:t>
      </w:r>
      <w:r w:rsidRPr="0071238F">
        <w:rPr>
          <w:rFonts w:asciiTheme="majorHAnsi" w:hAnsiTheme="majorHAnsi"/>
          <w:noProof/>
        </w:rPr>
        <w:t xml:space="preserve"> to troubleshoot user access issues</w:t>
      </w:r>
    </w:p>
    <w:p w:rsidR="00891A31" w:rsidRPr="0071238F" w:rsidRDefault="00891A31" w:rsidP="000A35C9">
      <w:pPr>
        <w:pStyle w:val="NoSpacing"/>
        <w:numPr>
          <w:ilvl w:val="0"/>
          <w:numId w:val="4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Perform Risk Analysis using </w:t>
      </w:r>
      <w:r w:rsidR="00E73051" w:rsidRPr="0071238F">
        <w:rPr>
          <w:rFonts w:asciiTheme="majorHAnsi" w:hAnsiTheme="majorHAnsi"/>
          <w:b/>
          <w:noProof/>
        </w:rPr>
        <w:t>GRC RAR (</w:t>
      </w:r>
      <w:r w:rsidR="00292E6F" w:rsidRPr="0071238F">
        <w:rPr>
          <w:rFonts w:asciiTheme="majorHAnsi" w:hAnsiTheme="majorHAnsi"/>
          <w:b/>
          <w:noProof/>
        </w:rPr>
        <w:t>CC</w:t>
      </w:r>
      <w:r w:rsidR="00E73051" w:rsidRPr="0071238F">
        <w:rPr>
          <w:rFonts w:asciiTheme="majorHAnsi" w:hAnsiTheme="majorHAnsi"/>
          <w:b/>
          <w:noProof/>
        </w:rPr>
        <w:t>)</w:t>
      </w:r>
      <w:r w:rsidRPr="0071238F">
        <w:rPr>
          <w:rFonts w:asciiTheme="majorHAnsi" w:hAnsiTheme="majorHAnsi"/>
          <w:noProof/>
        </w:rPr>
        <w:t xml:space="preserve"> to find the existing violations for the users &amp; roles.</w:t>
      </w:r>
    </w:p>
    <w:p w:rsidR="00891A31" w:rsidRPr="0071238F" w:rsidRDefault="00891A31" w:rsidP="000A35C9">
      <w:pPr>
        <w:pStyle w:val="NoSpacing"/>
        <w:numPr>
          <w:ilvl w:val="0"/>
          <w:numId w:val="4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Creations and administration of the firefighter ID’s, Owners, controllers</w:t>
      </w:r>
      <w:r w:rsidR="00292E6F" w:rsidRPr="0071238F">
        <w:rPr>
          <w:rFonts w:asciiTheme="majorHAnsi" w:hAnsiTheme="majorHAnsi"/>
          <w:noProof/>
        </w:rPr>
        <w:t xml:space="preserve"> </w:t>
      </w:r>
      <w:r w:rsidR="00E73051" w:rsidRPr="0071238F">
        <w:rPr>
          <w:rFonts w:asciiTheme="majorHAnsi" w:hAnsiTheme="majorHAnsi"/>
          <w:noProof/>
        </w:rPr>
        <w:t xml:space="preserve">in </w:t>
      </w:r>
      <w:r w:rsidR="00E73051" w:rsidRPr="0071238F">
        <w:rPr>
          <w:rFonts w:asciiTheme="majorHAnsi" w:hAnsiTheme="majorHAnsi"/>
          <w:b/>
          <w:noProof/>
        </w:rPr>
        <w:t>GRC SPM (</w:t>
      </w:r>
      <w:r w:rsidR="00292E6F" w:rsidRPr="0071238F">
        <w:rPr>
          <w:rFonts w:asciiTheme="majorHAnsi" w:hAnsiTheme="majorHAnsi"/>
          <w:b/>
          <w:noProof/>
        </w:rPr>
        <w:t>FF</w:t>
      </w:r>
      <w:r w:rsidR="00E73051" w:rsidRPr="0071238F">
        <w:rPr>
          <w:rFonts w:asciiTheme="majorHAnsi" w:hAnsiTheme="majorHAnsi"/>
          <w:b/>
          <w:noProof/>
        </w:rPr>
        <w:t>)</w:t>
      </w:r>
      <w:r w:rsidR="00292E6F" w:rsidRPr="0071238F">
        <w:rPr>
          <w:rFonts w:asciiTheme="majorHAnsi" w:hAnsiTheme="majorHAnsi"/>
          <w:noProof/>
        </w:rPr>
        <w:t xml:space="preserve"> Cockpit</w:t>
      </w:r>
      <w:r w:rsidRPr="0071238F">
        <w:rPr>
          <w:rFonts w:asciiTheme="majorHAnsi" w:hAnsiTheme="majorHAnsi"/>
          <w:noProof/>
        </w:rPr>
        <w:t>.</w:t>
      </w:r>
    </w:p>
    <w:p w:rsidR="00891A31" w:rsidRPr="0071238F" w:rsidRDefault="00891A31" w:rsidP="000A35C9">
      <w:pPr>
        <w:pStyle w:val="NoSpacing"/>
        <w:numPr>
          <w:ilvl w:val="0"/>
          <w:numId w:val="4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Performed SOX reporting on monthly, quarterly, &amp; annual basis</w:t>
      </w:r>
    </w:p>
    <w:p w:rsidR="00891A31" w:rsidRPr="0071238F" w:rsidRDefault="00891A31" w:rsidP="000A35C9">
      <w:pPr>
        <w:pStyle w:val="NoSpacing"/>
        <w:numPr>
          <w:ilvl w:val="0"/>
          <w:numId w:val="4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Worked closely with the </w:t>
      </w:r>
      <w:r w:rsidR="001B68F6" w:rsidRPr="0071238F">
        <w:rPr>
          <w:rFonts w:asciiTheme="majorHAnsi" w:hAnsiTheme="majorHAnsi"/>
          <w:noProof/>
        </w:rPr>
        <w:t>Internal Audit</w:t>
      </w:r>
      <w:r w:rsidRPr="0071238F">
        <w:rPr>
          <w:rFonts w:asciiTheme="majorHAnsi" w:hAnsiTheme="majorHAnsi"/>
          <w:noProof/>
        </w:rPr>
        <w:t xml:space="preserve"> to identity roles with access to critical authorization objects &amp; remediate them appropriately based on Audit recommendation</w:t>
      </w:r>
    </w:p>
    <w:p w:rsidR="008424A8" w:rsidRPr="0071238F" w:rsidRDefault="00891A31" w:rsidP="000A35C9">
      <w:pPr>
        <w:pStyle w:val="NoSpacing"/>
        <w:numPr>
          <w:ilvl w:val="0"/>
          <w:numId w:val="4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Performed user measurement reports in all the SAP systems licensed with SAP &amp; submitted the</w:t>
      </w:r>
      <w:r w:rsidR="00652E22" w:rsidRPr="0071238F">
        <w:rPr>
          <w:rFonts w:asciiTheme="majorHAnsi" w:hAnsiTheme="majorHAnsi"/>
          <w:noProof/>
        </w:rPr>
        <w:t xml:space="preserve">m to SAP via </w:t>
      </w:r>
      <w:r w:rsidR="00652E22" w:rsidRPr="0071238F">
        <w:rPr>
          <w:rFonts w:asciiTheme="majorHAnsi" w:hAnsiTheme="majorHAnsi"/>
          <w:b/>
          <w:noProof/>
        </w:rPr>
        <w:t>USMM/SLAW</w:t>
      </w:r>
    </w:p>
    <w:p w:rsidR="00550D4E" w:rsidRPr="0071238F" w:rsidRDefault="00550D4E" w:rsidP="000A35C9">
      <w:pPr>
        <w:spacing w:after="20"/>
        <w:rPr>
          <w:rFonts w:asciiTheme="majorHAnsi" w:eastAsia="Calibri" w:hAnsiTheme="majorHAnsi"/>
          <w:noProof/>
          <w:sz w:val="22"/>
          <w:szCs w:val="22"/>
        </w:rPr>
      </w:pPr>
    </w:p>
    <w:p w:rsidR="000A35C9" w:rsidRPr="0071238F" w:rsidRDefault="000A35C9" w:rsidP="000A35C9">
      <w:pPr>
        <w:spacing w:after="20"/>
        <w:rPr>
          <w:rFonts w:asciiTheme="majorHAnsi" w:hAnsiTheme="majorHAnsi"/>
          <w:b/>
          <w:sz w:val="22"/>
          <w:szCs w:val="22"/>
        </w:rPr>
      </w:pPr>
      <w:r w:rsidRPr="0071238F">
        <w:rPr>
          <w:rFonts w:asciiTheme="majorHAnsi" w:hAnsiTheme="majorHAnsi"/>
          <w:b/>
          <w:sz w:val="22"/>
          <w:szCs w:val="22"/>
        </w:rPr>
        <w:lastRenderedPageBreak/>
        <w:t>Professional Experience</w:t>
      </w:r>
      <w:r w:rsidR="005A3F1D" w:rsidRPr="0071238F">
        <w:rPr>
          <w:rFonts w:asciiTheme="majorHAnsi" w:hAnsiTheme="majorHAnsi"/>
          <w:b/>
          <w:sz w:val="22"/>
          <w:szCs w:val="22"/>
        </w:rPr>
        <w:t>:</w:t>
      </w:r>
    </w:p>
    <w:p w:rsidR="00AE1780" w:rsidRPr="0071238F" w:rsidRDefault="00AE1780" w:rsidP="00AE1780">
      <w:pPr>
        <w:pStyle w:val="NoSpacing"/>
        <w:ind w:left="360"/>
        <w:rPr>
          <w:rFonts w:asciiTheme="majorHAnsi" w:hAnsiTheme="majorHAnsi"/>
          <w:noProof/>
        </w:rPr>
      </w:pPr>
    </w:p>
    <w:p w:rsidR="00AE1780" w:rsidRPr="0071238F" w:rsidRDefault="00AE1780" w:rsidP="00550D4E">
      <w:pPr>
        <w:spacing w:after="20"/>
        <w:rPr>
          <w:rFonts w:asciiTheme="majorHAnsi" w:hAnsiTheme="majorHAnsi"/>
          <w:b/>
          <w:sz w:val="22"/>
          <w:szCs w:val="22"/>
        </w:rPr>
      </w:pPr>
      <w:r w:rsidRPr="0071238F">
        <w:rPr>
          <w:rFonts w:asciiTheme="majorHAnsi" w:hAnsiTheme="majorHAnsi"/>
          <w:b/>
          <w:sz w:val="22"/>
          <w:szCs w:val="22"/>
        </w:rPr>
        <w:t>Client: Flextronica</w:t>
      </w:r>
      <w:r w:rsidR="00550D4E" w:rsidRPr="0071238F">
        <w:rPr>
          <w:rFonts w:asciiTheme="majorHAnsi" w:hAnsiTheme="majorHAnsi"/>
          <w:b/>
          <w:sz w:val="22"/>
          <w:szCs w:val="22"/>
        </w:rPr>
        <w:t>, SanJose, CA</w:t>
      </w:r>
      <w:r w:rsidRPr="0071238F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</w:t>
      </w:r>
      <w:r w:rsidR="00550D4E" w:rsidRPr="0071238F">
        <w:rPr>
          <w:rFonts w:asciiTheme="majorHAnsi" w:hAnsiTheme="majorHAnsi"/>
          <w:b/>
          <w:sz w:val="22"/>
          <w:szCs w:val="22"/>
        </w:rPr>
        <w:t xml:space="preserve">                           </w:t>
      </w:r>
      <w:r w:rsidR="0071238F">
        <w:rPr>
          <w:rFonts w:asciiTheme="majorHAnsi" w:hAnsiTheme="majorHAnsi"/>
          <w:b/>
          <w:sz w:val="22"/>
          <w:szCs w:val="22"/>
        </w:rPr>
        <w:t xml:space="preserve">              </w:t>
      </w:r>
      <w:r w:rsidR="00550D4E" w:rsidRPr="0071238F">
        <w:rPr>
          <w:rFonts w:asciiTheme="majorHAnsi" w:hAnsiTheme="majorHAnsi"/>
          <w:b/>
          <w:sz w:val="22"/>
          <w:szCs w:val="22"/>
        </w:rPr>
        <w:t xml:space="preserve">  Jul </w:t>
      </w:r>
      <w:r w:rsidRPr="0071238F">
        <w:rPr>
          <w:rFonts w:asciiTheme="majorHAnsi" w:hAnsiTheme="majorHAnsi"/>
          <w:b/>
          <w:sz w:val="22"/>
          <w:szCs w:val="22"/>
        </w:rPr>
        <w:t>11 – Present</w:t>
      </w:r>
    </w:p>
    <w:p w:rsidR="00E10F27" w:rsidRPr="0071238F" w:rsidRDefault="00E10F27" w:rsidP="005A3F1D">
      <w:pPr>
        <w:shd w:val="clear" w:color="auto" w:fill="FFFFFF"/>
        <w:tabs>
          <w:tab w:val="left" w:pos="720"/>
        </w:tabs>
        <w:rPr>
          <w:rFonts w:asciiTheme="majorHAnsi" w:hAnsiTheme="majorHAnsi"/>
          <w:b/>
          <w:bCs/>
          <w:sz w:val="22"/>
          <w:szCs w:val="22"/>
        </w:rPr>
      </w:pPr>
      <w:r w:rsidRPr="0071238F">
        <w:rPr>
          <w:rFonts w:asciiTheme="majorHAnsi" w:hAnsiTheme="majorHAnsi"/>
          <w:b/>
          <w:bCs/>
          <w:sz w:val="22"/>
          <w:szCs w:val="22"/>
        </w:rPr>
        <w:t xml:space="preserve">Flextronics, San Jose, CA             </w:t>
      </w:r>
      <w:r w:rsidRPr="0071238F">
        <w:rPr>
          <w:rFonts w:asciiTheme="majorHAnsi" w:hAnsiTheme="majorHAnsi"/>
          <w:b/>
          <w:bCs/>
          <w:sz w:val="22"/>
          <w:szCs w:val="22"/>
        </w:rPr>
        <w:tab/>
      </w:r>
      <w:r w:rsidRPr="0071238F">
        <w:rPr>
          <w:rFonts w:asciiTheme="majorHAnsi" w:hAnsiTheme="majorHAnsi"/>
          <w:b/>
          <w:bCs/>
          <w:sz w:val="22"/>
          <w:szCs w:val="22"/>
        </w:rPr>
        <w:tab/>
      </w:r>
      <w:r w:rsidRPr="0071238F">
        <w:rPr>
          <w:rFonts w:asciiTheme="majorHAnsi" w:hAnsiTheme="majorHAnsi"/>
          <w:b/>
          <w:bCs/>
          <w:sz w:val="22"/>
          <w:szCs w:val="22"/>
        </w:rPr>
        <w:tab/>
      </w:r>
      <w:r w:rsidRPr="0071238F">
        <w:rPr>
          <w:rFonts w:asciiTheme="majorHAnsi" w:hAnsiTheme="majorHAnsi"/>
          <w:b/>
          <w:bCs/>
          <w:sz w:val="22"/>
          <w:szCs w:val="22"/>
        </w:rPr>
        <w:tab/>
        <w:t xml:space="preserve"> </w:t>
      </w:r>
      <w:r w:rsidR="00171222" w:rsidRPr="0071238F">
        <w:rPr>
          <w:rFonts w:asciiTheme="majorHAnsi" w:hAnsiTheme="majorHAnsi"/>
          <w:b/>
          <w:bCs/>
          <w:sz w:val="22"/>
          <w:szCs w:val="22"/>
        </w:rPr>
        <w:tab/>
      </w:r>
      <w:r w:rsidR="00171222" w:rsidRPr="0071238F">
        <w:rPr>
          <w:rFonts w:asciiTheme="majorHAnsi" w:hAnsiTheme="majorHAnsi"/>
          <w:b/>
          <w:bCs/>
          <w:sz w:val="22"/>
          <w:szCs w:val="22"/>
        </w:rPr>
        <w:tab/>
      </w:r>
      <w:r w:rsidR="00171222" w:rsidRPr="0071238F">
        <w:rPr>
          <w:rFonts w:asciiTheme="majorHAnsi" w:hAnsiTheme="majorHAnsi"/>
          <w:b/>
          <w:bCs/>
          <w:sz w:val="22"/>
          <w:szCs w:val="22"/>
        </w:rPr>
        <w:tab/>
        <w:t xml:space="preserve">         </w:t>
      </w:r>
      <w:r w:rsidR="00695ABD" w:rsidRPr="0071238F">
        <w:rPr>
          <w:rFonts w:asciiTheme="majorHAnsi" w:hAnsiTheme="majorHAnsi"/>
          <w:b/>
          <w:bCs/>
          <w:sz w:val="22"/>
          <w:szCs w:val="22"/>
        </w:rPr>
        <w:t xml:space="preserve">   </w:t>
      </w:r>
    </w:p>
    <w:p w:rsidR="002533A7" w:rsidRPr="0071238F" w:rsidRDefault="00E10F27" w:rsidP="00DA5453">
      <w:pPr>
        <w:rPr>
          <w:rFonts w:asciiTheme="majorHAnsi" w:hAnsiTheme="majorHAnsi"/>
          <w:b/>
          <w:bCs/>
          <w:sz w:val="22"/>
          <w:szCs w:val="22"/>
        </w:rPr>
      </w:pPr>
      <w:r w:rsidRPr="0071238F">
        <w:rPr>
          <w:rFonts w:asciiTheme="majorHAnsi" w:hAnsiTheme="majorHAnsi"/>
          <w:b/>
          <w:bCs/>
          <w:sz w:val="22"/>
          <w:szCs w:val="22"/>
        </w:rPr>
        <w:t xml:space="preserve">SAP Security Administrator            </w:t>
      </w:r>
    </w:p>
    <w:p w:rsidR="00550D4E" w:rsidRPr="0071238F" w:rsidRDefault="00550D4E" w:rsidP="00DA5453">
      <w:pPr>
        <w:rPr>
          <w:rFonts w:asciiTheme="majorHAnsi" w:hAnsiTheme="majorHAnsi"/>
          <w:b/>
          <w:bCs/>
          <w:sz w:val="22"/>
          <w:szCs w:val="22"/>
        </w:rPr>
      </w:pP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Extended the existing security design to Operating companies(OPCO) in SAP R3 4.7, BW, &amp; APO system, Re-designed the entire security architecture after the application was upgraded to ECC 6.0, BI &amp; APO</w:t>
      </w:r>
    </w:p>
    <w:p w:rsidR="005C2522" w:rsidRPr="0071238F" w:rsidRDefault="005C2522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Experienced with SAP infrastructure.</w:t>
      </w:r>
    </w:p>
    <w:p w:rsidR="005C2522" w:rsidRPr="0071238F" w:rsidRDefault="005C2522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Developed, configured, and administered system Security components for all SAP and non-SAP applications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Configured SAP GRC </w:t>
      </w:r>
      <w:r w:rsidR="00371956" w:rsidRPr="0071238F">
        <w:rPr>
          <w:rFonts w:asciiTheme="majorHAnsi" w:hAnsiTheme="majorHAnsi"/>
          <w:noProof/>
        </w:rPr>
        <w:t xml:space="preserve">5.3 </w:t>
      </w:r>
      <w:r w:rsidRPr="0071238F">
        <w:rPr>
          <w:rFonts w:asciiTheme="majorHAnsi" w:hAnsiTheme="majorHAnsi"/>
          <w:noProof/>
        </w:rPr>
        <w:t>Access Control tool for access provisioning (CUP), Risk analysis &amp; Remediation (RAR), Super user privilege Management (SPM) and role development (ERM)</w:t>
      </w:r>
    </w:p>
    <w:p w:rsidR="005C2522" w:rsidRPr="0071238F" w:rsidRDefault="005C2522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Capable of understanding business process and practices and translate into technical architecture</w:t>
      </w:r>
    </w:p>
    <w:p w:rsidR="00371956" w:rsidRPr="0071238F" w:rsidRDefault="00371956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Worked on GRC 5.3 to perform role design (ERM), access provisioning (CUP), SPM &amp; RAR.</w:t>
      </w:r>
    </w:p>
    <w:p w:rsidR="00371956" w:rsidRPr="0071238F" w:rsidRDefault="00371956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Perform Risk Analysis using GRC RAR (CC) to find the existing violations for the users &amp; roles.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Set up system connections between GRC and SAP ECC, BI, &amp; APO to facilitate role development, access provisioning &amp; Firefighter</w:t>
      </w:r>
    </w:p>
    <w:p w:rsidR="005C2522" w:rsidRPr="0071238F" w:rsidRDefault="005C2522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Engaged in automating and streamlining of security and control processes</w:t>
      </w:r>
    </w:p>
    <w:p w:rsidR="00B7621B" w:rsidRPr="0071238F" w:rsidRDefault="00B7621B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Experienced in ABAP language to build security solution where ever development is required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Designed &amp; developed new security roles for different business processes and sub-processes via PFCG and ERM.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Worked with the business users to gather requirements, later worked with the functional leads to design the roles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Worked with the offshore team to co-ordinate unit testing, worked with the end users to perform day-in life testing &amp; getting formal signoffs</w:t>
      </w:r>
    </w:p>
    <w:p w:rsidR="005C2522" w:rsidRPr="0071238F" w:rsidRDefault="005C2522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Investigated opportunities to improve system capabilities based on observed risks or gaps.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Involved in discussions with Audit &amp; SOX to follow their recommendation at difference stages of the project implementation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Assisted security team in redesigning of SAP Security roles, identifying SOD’s, building SOD Matrix and in creating new SAP Security Roles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Closely worked with the security team members, architect &amp; the program managers to ensure smooth Go-live per the schedule.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Provided 30-day hyper care to address post Go-live issues &amp; fix the user reported incidents.</w:t>
      </w:r>
    </w:p>
    <w:p w:rsidR="00C922C1" w:rsidRPr="0071238F" w:rsidRDefault="00C922C1" w:rsidP="00C922C1">
      <w:pPr>
        <w:spacing w:line="360" w:lineRule="auto"/>
        <w:rPr>
          <w:rFonts w:asciiTheme="majorHAnsi" w:eastAsia="Calibri" w:hAnsiTheme="majorHAnsi" w:cs="Arial"/>
          <w:b/>
          <w:bCs/>
          <w:sz w:val="22"/>
          <w:szCs w:val="22"/>
        </w:rPr>
      </w:pPr>
    </w:p>
    <w:p w:rsidR="00C922C1" w:rsidRPr="0071238F" w:rsidRDefault="00C922C1" w:rsidP="00C922C1">
      <w:pPr>
        <w:pStyle w:val="NoSpacing"/>
        <w:rPr>
          <w:rFonts w:asciiTheme="majorHAnsi" w:eastAsia="Times New Roman" w:hAnsiTheme="majorHAnsi"/>
          <w:b/>
        </w:rPr>
      </w:pPr>
      <w:r w:rsidRPr="0071238F">
        <w:rPr>
          <w:rFonts w:asciiTheme="majorHAnsi" w:eastAsia="Times New Roman" w:hAnsiTheme="majorHAnsi"/>
          <w:b/>
        </w:rPr>
        <w:t xml:space="preserve">Client: NBC </w:t>
      </w:r>
      <w:r w:rsidR="00550D4E" w:rsidRPr="0071238F">
        <w:rPr>
          <w:rFonts w:asciiTheme="majorHAnsi" w:eastAsia="Times New Roman" w:hAnsiTheme="majorHAnsi"/>
          <w:b/>
        </w:rPr>
        <w:t>Universal, NJ</w:t>
      </w:r>
      <w:r w:rsidRPr="0071238F">
        <w:rPr>
          <w:rFonts w:asciiTheme="majorHAnsi" w:eastAsia="Times New Roman" w:hAnsiTheme="majorHAnsi"/>
          <w:b/>
        </w:rPr>
        <w:t xml:space="preserve">                                                                 </w:t>
      </w:r>
      <w:r w:rsidR="00550D4E" w:rsidRPr="0071238F">
        <w:rPr>
          <w:rFonts w:asciiTheme="majorHAnsi" w:eastAsia="Times New Roman" w:hAnsiTheme="majorHAnsi"/>
          <w:b/>
        </w:rPr>
        <w:t xml:space="preserve">                              </w:t>
      </w:r>
      <w:r w:rsidR="0071238F">
        <w:rPr>
          <w:rFonts w:asciiTheme="majorHAnsi" w:eastAsia="Times New Roman" w:hAnsiTheme="majorHAnsi"/>
          <w:b/>
        </w:rPr>
        <w:t xml:space="preserve">                 </w:t>
      </w:r>
      <w:r w:rsidR="00550D4E" w:rsidRPr="0071238F">
        <w:rPr>
          <w:rFonts w:asciiTheme="majorHAnsi" w:eastAsia="Times New Roman" w:hAnsiTheme="majorHAnsi"/>
          <w:b/>
        </w:rPr>
        <w:t xml:space="preserve"> </w:t>
      </w:r>
      <w:r w:rsidRPr="0071238F">
        <w:rPr>
          <w:rFonts w:asciiTheme="majorHAnsi" w:eastAsia="Times New Roman" w:hAnsiTheme="majorHAnsi"/>
          <w:b/>
        </w:rPr>
        <w:t>Jan 10 – May11</w:t>
      </w:r>
    </w:p>
    <w:p w:rsidR="005A3F1D" w:rsidRPr="0071238F" w:rsidRDefault="00C922C1" w:rsidP="005A3F1D">
      <w:pPr>
        <w:pStyle w:val="NoSpacing"/>
        <w:rPr>
          <w:rFonts w:asciiTheme="majorHAnsi" w:hAnsiTheme="majorHAnsi"/>
          <w:b/>
          <w:noProof/>
        </w:rPr>
      </w:pPr>
      <w:r w:rsidRPr="0071238F">
        <w:rPr>
          <w:rFonts w:asciiTheme="majorHAnsi" w:hAnsiTheme="majorHAnsi"/>
          <w:b/>
          <w:noProof/>
        </w:rPr>
        <w:t>Senior SAP Security Consultant</w:t>
      </w:r>
    </w:p>
    <w:p w:rsidR="00550D4E" w:rsidRPr="0071238F" w:rsidRDefault="00550D4E" w:rsidP="005A3F1D">
      <w:pPr>
        <w:pStyle w:val="NoSpacing"/>
        <w:rPr>
          <w:rFonts w:asciiTheme="majorHAnsi" w:hAnsiTheme="majorHAnsi"/>
          <w:b/>
          <w:noProof/>
        </w:rPr>
      </w:pP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Worked as a Security designer and SOD expert and advised the project team about various role design methods and recommended the most suitable based on the requirements.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Worked as the go to support for all issues related to Security during this process 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Developed &amp; supported SAP GRC application of Access Control.</w:t>
      </w:r>
    </w:p>
    <w:p w:rsidR="00371956" w:rsidRPr="0071238F" w:rsidRDefault="00371956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Creations and administration of the firefighter ID’s, Owners, controllers in GRC SPM (FF) Cockpit</w:t>
      </w:r>
    </w:p>
    <w:p w:rsidR="00371956" w:rsidRPr="0071238F" w:rsidRDefault="00371956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Implemented GRC 5.3 to clean up all existing SOD issues.</w:t>
      </w:r>
    </w:p>
    <w:p w:rsidR="00371956" w:rsidRPr="0071238F" w:rsidRDefault="00371956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Modified GRC 5.3 delivered Compliance Calibrator rule set to suit the business roles.</w:t>
      </w:r>
    </w:p>
    <w:p w:rsidR="00371956" w:rsidRPr="0071238F" w:rsidRDefault="00371956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Developed &amp; supported SAP GRC 5.3 application of Access Control.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Migrated and consolidated Roles and Users while keeping the user combined access SOD free.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lastRenderedPageBreak/>
        <w:t xml:space="preserve">Helped BA’s with Role mapping and User mapping based on requirements 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Worked with audit in designing mitigating control to cover all required SOD violation to keep the system SOD free.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Utilized SE16n to pull various reports for analysis to support design needs.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Went through process in evaluating the new Security enhancement products.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Helped mapped users to the roles with job function.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Helped the team understand security process and answered all security questions. 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Documented processes and procedures for the Security Team</w:t>
      </w:r>
    </w:p>
    <w:p w:rsidR="00B81B3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Designed go live procedures and assisted in user training and go live support.</w:t>
      </w:r>
    </w:p>
    <w:p w:rsidR="00695ABD" w:rsidRPr="0071238F" w:rsidRDefault="00695ABD" w:rsidP="00695ABD">
      <w:pPr>
        <w:pStyle w:val="NoSpacing"/>
        <w:ind w:left="360"/>
        <w:rPr>
          <w:rFonts w:asciiTheme="majorHAnsi" w:hAnsiTheme="majorHAnsi"/>
          <w:noProof/>
        </w:rPr>
      </w:pPr>
    </w:p>
    <w:p w:rsidR="002533A7" w:rsidRPr="0071238F" w:rsidRDefault="00C922C1" w:rsidP="00550D4E">
      <w:pPr>
        <w:tabs>
          <w:tab w:val="left" w:pos="720"/>
        </w:tabs>
        <w:rPr>
          <w:rFonts w:asciiTheme="majorHAnsi" w:hAnsiTheme="majorHAnsi"/>
          <w:b/>
          <w:sz w:val="22"/>
          <w:szCs w:val="22"/>
        </w:rPr>
      </w:pPr>
      <w:r w:rsidRPr="0071238F">
        <w:rPr>
          <w:rFonts w:asciiTheme="majorHAnsi" w:hAnsiTheme="majorHAnsi"/>
          <w:b/>
          <w:sz w:val="22"/>
          <w:szCs w:val="22"/>
        </w:rPr>
        <w:t>Client: Reynolds American Inc</w:t>
      </w:r>
      <w:r w:rsidR="00550D4E" w:rsidRPr="0071238F">
        <w:rPr>
          <w:rFonts w:asciiTheme="majorHAnsi" w:hAnsiTheme="majorHAnsi"/>
          <w:b/>
          <w:sz w:val="22"/>
          <w:szCs w:val="22"/>
        </w:rPr>
        <w:t>, Winston</w:t>
      </w:r>
      <w:r w:rsidRPr="0071238F">
        <w:rPr>
          <w:rFonts w:asciiTheme="majorHAnsi" w:hAnsiTheme="majorHAnsi"/>
          <w:b/>
          <w:sz w:val="22"/>
          <w:szCs w:val="22"/>
        </w:rPr>
        <w:t>-Salem</w:t>
      </w:r>
      <w:r w:rsidR="00550D4E" w:rsidRPr="0071238F">
        <w:rPr>
          <w:rFonts w:asciiTheme="majorHAnsi" w:hAnsiTheme="majorHAnsi"/>
          <w:b/>
          <w:sz w:val="22"/>
          <w:szCs w:val="22"/>
        </w:rPr>
        <w:t>, NC</w:t>
      </w:r>
      <w:r w:rsidRPr="0071238F">
        <w:rPr>
          <w:rFonts w:asciiTheme="majorHAnsi" w:hAnsiTheme="majorHAnsi"/>
          <w:b/>
          <w:sz w:val="22"/>
          <w:szCs w:val="22"/>
        </w:rPr>
        <w:t xml:space="preserve">                         </w:t>
      </w:r>
      <w:r w:rsidR="00550D4E" w:rsidRPr="0071238F">
        <w:rPr>
          <w:rFonts w:asciiTheme="majorHAnsi" w:hAnsiTheme="majorHAnsi"/>
          <w:b/>
          <w:sz w:val="22"/>
          <w:szCs w:val="22"/>
        </w:rPr>
        <w:t xml:space="preserve">                </w:t>
      </w:r>
      <w:r w:rsidR="0071238F">
        <w:rPr>
          <w:rFonts w:asciiTheme="majorHAnsi" w:hAnsiTheme="majorHAnsi"/>
          <w:b/>
          <w:sz w:val="22"/>
          <w:szCs w:val="22"/>
        </w:rPr>
        <w:t xml:space="preserve">                          Nov</w:t>
      </w:r>
      <w:r w:rsidR="00AE1780" w:rsidRPr="0071238F">
        <w:rPr>
          <w:rFonts w:asciiTheme="majorHAnsi" w:hAnsiTheme="majorHAnsi"/>
          <w:b/>
          <w:sz w:val="22"/>
          <w:szCs w:val="22"/>
        </w:rPr>
        <w:t>08 – N</w:t>
      </w:r>
      <w:r w:rsidRPr="0071238F">
        <w:rPr>
          <w:rFonts w:asciiTheme="majorHAnsi" w:hAnsiTheme="majorHAnsi"/>
          <w:b/>
          <w:sz w:val="22"/>
          <w:szCs w:val="22"/>
        </w:rPr>
        <w:t>ov</w:t>
      </w:r>
      <w:r w:rsidR="0071238F">
        <w:rPr>
          <w:rFonts w:asciiTheme="majorHAnsi" w:hAnsiTheme="majorHAnsi"/>
          <w:b/>
          <w:sz w:val="22"/>
          <w:szCs w:val="22"/>
        </w:rPr>
        <w:t xml:space="preserve"> </w:t>
      </w:r>
      <w:r w:rsidRPr="0071238F">
        <w:rPr>
          <w:rFonts w:asciiTheme="majorHAnsi" w:hAnsiTheme="majorHAnsi"/>
          <w:b/>
          <w:sz w:val="22"/>
          <w:szCs w:val="22"/>
        </w:rPr>
        <w:t>09</w:t>
      </w:r>
    </w:p>
    <w:p w:rsidR="00550D4E" w:rsidRPr="0071238F" w:rsidRDefault="00E10F27" w:rsidP="00DA5453">
      <w:pPr>
        <w:rPr>
          <w:rFonts w:asciiTheme="majorHAnsi" w:hAnsiTheme="majorHAnsi" w:cs="Arial"/>
          <w:b/>
          <w:bCs/>
          <w:sz w:val="22"/>
          <w:szCs w:val="22"/>
        </w:rPr>
      </w:pPr>
      <w:r w:rsidRPr="0071238F">
        <w:rPr>
          <w:rFonts w:asciiTheme="majorHAnsi" w:hAnsiTheme="majorHAnsi"/>
          <w:b/>
          <w:bCs/>
          <w:sz w:val="22"/>
          <w:szCs w:val="22"/>
        </w:rPr>
        <w:t>SAP Security Administrator</w:t>
      </w:r>
      <w:r w:rsidRPr="0071238F">
        <w:rPr>
          <w:rFonts w:asciiTheme="majorHAnsi" w:hAnsiTheme="majorHAnsi" w:cs="Arial"/>
          <w:b/>
          <w:bCs/>
          <w:sz w:val="22"/>
          <w:szCs w:val="22"/>
        </w:rPr>
        <w:t xml:space="preserve">     </w:t>
      </w:r>
    </w:p>
    <w:p w:rsidR="002533A7" w:rsidRPr="0071238F" w:rsidRDefault="00E10F27" w:rsidP="00DA5453">
      <w:pPr>
        <w:rPr>
          <w:rFonts w:asciiTheme="majorHAnsi" w:hAnsiTheme="majorHAnsi"/>
          <w:b/>
          <w:bCs/>
          <w:sz w:val="22"/>
          <w:szCs w:val="22"/>
        </w:rPr>
      </w:pPr>
      <w:r w:rsidRPr="0071238F">
        <w:rPr>
          <w:rFonts w:asciiTheme="majorHAnsi" w:hAnsiTheme="majorHAnsi" w:cs="Arial"/>
          <w:b/>
          <w:bCs/>
          <w:sz w:val="22"/>
          <w:szCs w:val="22"/>
        </w:rPr>
        <w:tab/>
      </w:r>
      <w:r w:rsidR="002533A7" w:rsidRPr="0071238F">
        <w:rPr>
          <w:rFonts w:asciiTheme="majorHAnsi" w:hAnsiTheme="majorHAnsi"/>
          <w:b/>
          <w:bCs/>
          <w:sz w:val="22"/>
          <w:szCs w:val="22"/>
        </w:rPr>
        <w:tab/>
      </w:r>
      <w:r w:rsidR="002533A7" w:rsidRPr="0071238F">
        <w:rPr>
          <w:rFonts w:asciiTheme="majorHAnsi" w:hAnsiTheme="majorHAnsi"/>
          <w:b/>
          <w:bCs/>
          <w:sz w:val="22"/>
          <w:szCs w:val="22"/>
        </w:rPr>
        <w:tab/>
      </w:r>
      <w:r w:rsidR="002533A7" w:rsidRPr="0071238F">
        <w:rPr>
          <w:rFonts w:asciiTheme="majorHAnsi" w:hAnsiTheme="majorHAnsi"/>
          <w:b/>
          <w:bCs/>
          <w:sz w:val="22"/>
          <w:szCs w:val="22"/>
        </w:rPr>
        <w:tab/>
      </w:r>
      <w:r w:rsidR="002533A7" w:rsidRPr="0071238F">
        <w:rPr>
          <w:rFonts w:asciiTheme="majorHAnsi" w:hAnsiTheme="majorHAnsi"/>
          <w:b/>
          <w:bCs/>
          <w:sz w:val="22"/>
          <w:szCs w:val="22"/>
        </w:rPr>
        <w:tab/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Designed &amp; implemented Master-derived role approach as security redesign 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Traced the transactions for required authorizations and adjusted the SU24 for those t-codes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Support for new user creations, role requests, custom authorization objects, table restrictions, etc 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Worked with business, functional leads and Basis to identify critical &amp; immediate roles 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Participated in Internal and External security audits 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Worked with business to discuss SOD issues and suggested removal violations. 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Developed Risk Matrix, Impact and likelihood, Mitigating controls to support assertions. 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Educated testing team about how to test security profiles and SOX specific testing. 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Documented the procedure for all request &amp; change process and existing controls. 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Developed administrative and monitoring process for BW authorizations 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Implemented GRC 5.3 to clean up all existing SOD issues 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Modified Virsa delivered Compliance Calibrator rule set to suit the business roles 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Automated analysis &amp; dumping of CC Role based &amp; User based SOD conflicts </w:t>
      </w:r>
    </w:p>
    <w:p w:rsidR="002533A7" w:rsidRPr="0071238F" w:rsidRDefault="002533A7" w:rsidP="00550D4E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Designed reports for SOX Audit liaisons for tracking SOD Cleanup progress, criticality, etc </w:t>
      </w:r>
    </w:p>
    <w:p w:rsidR="00AE1780" w:rsidRPr="0071238F" w:rsidRDefault="00AE1780" w:rsidP="00AE1780">
      <w:pPr>
        <w:pStyle w:val="NoSpacing"/>
        <w:ind w:left="360"/>
        <w:rPr>
          <w:rFonts w:asciiTheme="majorHAnsi" w:hAnsiTheme="majorHAnsi"/>
          <w:noProof/>
        </w:rPr>
      </w:pPr>
    </w:p>
    <w:p w:rsidR="00AE1780" w:rsidRPr="0071238F" w:rsidRDefault="00AE1780" w:rsidP="001561CF">
      <w:pPr>
        <w:rPr>
          <w:rFonts w:asciiTheme="majorHAnsi" w:hAnsiTheme="majorHAnsi"/>
          <w:b/>
          <w:bCs/>
          <w:sz w:val="22"/>
          <w:szCs w:val="22"/>
        </w:rPr>
      </w:pPr>
      <w:r w:rsidRPr="0071238F">
        <w:rPr>
          <w:rFonts w:asciiTheme="majorHAnsi" w:hAnsiTheme="majorHAnsi"/>
          <w:b/>
          <w:bCs/>
          <w:sz w:val="22"/>
          <w:szCs w:val="22"/>
        </w:rPr>
        <w:t xml:space="preserve">Client: </w:t>
      </w:r>
      <w:r w:rsidR="00B91B81" w:rsidRPr="0071238F">
        <w:rPr>
          <w:rFonts w:asciiTheme="majorHAnsi" w:hAnsiTheme="majorHAnsi"/>
          <w:b/>
          <w:bCs/>
          <w:sz w:val="22"/>
          <w:szCs w:val="22"/>
        </w:rPr>
        <w:t>Capital One</w:t>
      </w:r>
      <w:r w:rsidR="001561CF" w:rsidRPr="0071238F">
        <w:rPr>
          <w:rFonts w:asciiTheme="majorHAnsi" w:hAnsiTheme="majorHAnsi"/>
          <w:b/>
          <w:bCs/>
          <w:sz w:val="22"/>
          <w:szCs w:val="22"/>
        </w:rPr>
        <w:t>, Richmond, VA</w:t>
      </w:r>
      <w:r w:rsidRPr="0071238F"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</w:t>
      </w:r>
      <w:r w:rsidR="00BF44D5" w:rsidRPr="0071238F">
        <w:rPr>
          <w:rFonts w:asciiTheme="majorHAnsi" w:hAnsiTheme="majorHAnsi"/>
          <w:b/>
          <w:bCs/>
          <w:sz w:val="22"/>
          <w:szCs w:val="22"/>
        </w:rPr>
        <w:t xml:space="preserve">                     </w:t>
      </w:r>
      <w:r w:rsidR="0071238F">
        <w:rPr>
          <w:rFonts w:asciiTheme="majorHAnsi" w:hAnsiTheme="majorHAnsi"/>
          <w:b/>
          <w:bCs/>
          <w:sz w:val="22"/>
          <w:szCs w:val="22"/>
        </w:rPr>
        <w:t xml:space="preserve">             </w:t>
      </w:r>
      <w:r w:rsidR="00BF44D5" w:rsidRPr="0071238F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71238F">
        <w:rPr>
          <w:rFonts w:asciiTheme="majorHAnsi" w:hAnsiTheme="majorHAnsi"/>
          <w:b/>
          <w:bCs/>
          <w:sz w:val="22"/>
          <w:szCs w:val="22"/>
        </w:rPr>
        <w:t xml:space="preserve">               </w:t>
      </w:r>
      <w:r w:rsidR="00BF44D5" w:rsidRPr="0071238F">
        <w:rPr>
          <w:rFonts w:asciiTheme="majorHAnsi" w:hAnsiTheme="majorHAnsi"/>
          <w:b/>
          <w:bCs/>
          <w:sz w:val="22"/>
          <w:szCs w:val="22"/>
        </w:rPr>
        <w:t xml:space="preserve">  </w:t>
      </w:r>
      <w:r w:rsidR="0071238F">
        <w:rPr>
          <w:rFonts w:asciiTheme="majorHAnsi" w:hAnsiTheme="majorHAnsi"/>
          <w:b/>
          <w:bCs/>
          <w:sz w:val="22"/>
          <w:szCs w:val="22"/>
        </w:rPr>
        <w:t>Feb</w:t>
      </w:r>
      <w:r w:rsidR="00BF44D5" w:rsidRPr="0071238F">
        <w:rPr>
          <w:rFonts w:asciiTheme="majorHAnsi" w:hAnsiTheme="majorHAnsi"/>
          <w:b/>
          <w:bCs/>
          <w:sz w:val="22"/>
          <w:szCs w:val="22"/>
        </w:rPr>
        <w:t>08 – Oct</w:t>
      </w:r>
      <w:r w:rsidRPr="0071238F">
        <w:rPr>
          <w:rFonts w:asciiTheme="majorHAnsi" w:hAnsiTheme="majorHAnsi"/>
          <w:b/>
          <w:bCs/>
          <w:sz w:val="22"/>
          <w:szCs w:val="22"/>
        </w:rPr>
        <w:t>08</w:t>
      </w:r>
    </w:p>
    <w:p w:rsidR="00F21A6F" w:rsidRPr="0071238F" w:rsidRDefault="00390764" w:rsidP="00DA5453">
      <w:pPr>
        <w:rPr>
          <w:rFonts w:asciiTheme="majorHAnsi" w:hAnsiTheme="majorHAnsi"/>
          <w:b/>
          <w:bCs/>
          <w:sz w:val="22"/>
          <w:szCs w:val="22"/>
        </w:rPr>
      </w:pPr>
      <w:r w:rsidRPr="0071238F">
        <w:rPr>
          <w:rFonts w:asciiTheme="majorHAnsi" w:hAnsiTheme="majorHAnsi"/>
          <w:b/>
          <w:bCs/>
          <w:sz w:val="22"/>
          <w:szCs w:val="22"/>
        </w:rPr>
        <w:t>SAP Security Analyst</w:t>
      </w:r>
      <w:r w:rsidR="00E10F27" w:rsidRPr="0071238F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="00E10F27" w:rsidRPr="0071238F">
        <w:rPr>
          <w:rFonts w:asciiTheme="majorHAnsi" w:hAnsiTheme="majorHAnsi"/>
          <w:b/>
          <w:bCs/>
          <w:sz w:val="22"/>
          <w:szCs w:val="22"/>
        </w:rPr>
        <w:tab/>
      </w:r>
    </w:p>
    <w:p w:rsidR="00E10F27" w:rsidRPr="0071238F" w:rsidRDefault="00E10F27" w:rsidP="00DA5453">
      <w:pPr>
        <w:rPr>
          <w:rFonts w:asciiTheme="majorHAnsi" w:hAnsiTheme="majorHAnsi"/>
          <w:b/>
          <w:bCs/>
          <w:sz w:val="22"/>
          <w:szCs w:val="22"/>
        </w:rPr>
      </w:pPr>
      <w:r w:rsidRPr="0071238F">
        <w:rPr>
          <w:rFonts w:asciiTheme="majorHAnsi" w:hAnsiTheme="majorHAnsi"/>
          <w:b/>
          <w:bCs/>
          <w:sz w:val="22"/>
          <w:szCs w:val="22"/>
        </w:rPr>
        <w:tab/>
      </w:r>
      <w:r w:rsidRPr="0071238F">
        <w:rPr>
          <w:rFonts w:asciiTheme="majorHAnsi" w:hAnsiTheme="majorHAnsi"/>
          <w:b/>
          <w:bCs/>
          <w:sz w:val="22"/>
          <w:szCs w:val="22"/>
        </w:rPr>
        <w:tab/>
      </w:r>
      <w:r w:rsidRPr="0071238F">
        <w:rPr>
          <w:rFonts w:asciiTheme="majorHAnsi" w:hAnsiTheme="majorHAnsi"/>
          <w:b/>
          <w:bCs/>
          <w:sz w:val="22"/>
          <w:szCs w:val="22"/>
        </w:rPr>
        <w:tab/>
      </w:r>
    </w:p>
    <w:p w:rsidR="00E10F27" w:rsidRPr="0071238F" w:rsidRDefault="00E10F27" w:rsidP="001561C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Worked as a Security designer and SOD expert and advised the project team about various role design methods and recommended the most suitable based on the requirements.</w:t>
      </w:r>
    </w:p>
    <w:p w:rsidR="00E10F27" w:rsidRPr="0071238F" w:rsidRDefault="00E10F27" w:rsidP="001561C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Worked as the go to support for all issues related to Security during this process </w:t>
      </w:r>
    </w:p>
    <w:p w:rsidR="00E10F27" w:rsidRPr="0071238F" w:rsidRDefault="00E10F27" w:rsidP="001561C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Developed &amp; supported SAP GRC application of Access Control.</w:t>
      </w:r>
    </w:p>
    <w:p w:rsidR="00E10F27" w:rsidRPr="0071238F" w:rsidRDefault="00E10F27" w:rsidP="001561C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Migrated and consolidated Roles and Users while keeping the user combined access SOD free.</w:t>
      </w:r>
    </w:p>
    <w:p w:rsidR="00E10F27" w:rsidRPr="0071238F" w:rsidRDefault="00E10F27" w:rsidP="001561C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Helped BA’s with Role mapping and User mapping based on requirements </w:t>
      </w:r>
    </w:p>
    <w:p w:rsidR="00E10F27" w:rsidRPr="0071238F" w:rsidRDefault="00E10F27" w:rsidP="001561C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Worked with audit in designing mitigating control to cover all required SOD violation to keep the system SOD free.</w:t>
      </w:r>
    </w:p>
    <w:p w:rsidR="00E10F27" w:rsidRPr="0071238F" w:rsidRDefault="00E10F27" w:rsidP="001561C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Utilized SE16n to pull various reports for analysis to support design needs.</w:t>
      </w:r>
    </w:p>
    <w:p w:rsidR="00E10F27" w:rsidRPr="0071238F" w:rsidRDefault="00E10F27" w:rsidP="001561C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Went through process in evaluating the new Security enhancement products.</w:t>
      </w:r>
    </w:p>
    <w:p w:rsidR="00E10F27" w:rsidRPr="0071238F" w:rsidRDefault="00E10F27" w:rsidP="001561C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Helped mapped users to the roles with job function.</w:t>
      </w:r>
    </w:p>
    <w:p w:rsidR="00E10F27" w:rsidRPr="0071238F" w:rsidRDefault="00E10F27" w:rsidP="001561C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Helped the team understand security process and answered all security questions. </w:t>
      </w:r>
    </w:p>
    <w:p w:rsidR="00E10F27" w:rsidRPr="0071238F" w:rsidRDefault="00E10F27" w:rsidP="001561C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Documented processes and procedures for the Security Team</w:t>
      </w:r>
    </w:p>
    <w:p w:rsidR="00E10F27" w:rsidRPr="0071238F" w:rsidRDefault="00E10F27" w:rsidP="001561C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Designed go live procedures and assisted in user training and go live support.</w:t>
      </w:r>
    </w:p>
    <w:p w:rsidR="001561CF" w:rsidRPr="0071238F" w:rsidRDefault="001561CF" w:rsidP="001561CF">
      <w:pPr>
        <w:pStyle w:val="NoSpacing"/>
        <w:ind w:left="540"/>
        <w:rPr>
          <w:rFonts w:asciiTheme="majorHAnsi" w:hAnsiTheme="majorHAnsi"/>
          <w:noProof/>
        </w:rPr>
      </w:pPr>
    </w:p>
    <w:p w:rsidR="00F21A6F" w:rsidRPr="0071238F" w:rsidRDefault="00F21A6F" w:rsidP="00AE1780">
      <w:pPr>
        <w:pStyle w:val="NoSpacing"/>
        <w:rPr>
          <w:rFonts w:asciiTheme="majorHAnsi" w:hAnsiTheme="majorHAnsi"/>
          <w:noProof/>
        </w:rPr>
      </w:pPr>
    </w:p>
    <w:p w:rsidR="00E10F27" w:rsidRPr="0071238F" w:rsidRDefault="00E10F27" w:rsidP="00AE1780">
      <w:pPr>
        <w:pStyle w:val="NoSpacing"/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         </w:t>
      </w:r>
    </w:p>
    <w:p w:rsidR="007B58FB" w:rsidRPr="0071238F" w:rsidRDefault="00F21A6F" w:rsidP="00DA5453">
      <w:pPr>
        <w:rPr>
          <w:rFonts w:asciiTheme="majorHAnsi" w:hAnsiTheme="majorHAnsi"/>
          <w:b/>
          <w:sz w:val="22"/>
          <w:szCs w:val="22"/>
        </w:rPr>
      </w:pPr>
      <w:r w:rsidRPr="0071238F">
        <w:rPr>
          <w:rFonts w:asciiTheme="majorHAnsi" w:hAnsiTheme="majorHAnsi"/>
          <w:b/>
          <w:bCs/>
          <w:sz w:val="22"/>
          <w:szCs w:val="22"/>
        </w:rPr>
        <w:lastRenderedPageBreak/>
        <w:t xml:space="preserve">Client: </w:t>
      </w:r>
      <w:r w:rsidR="007B58FB" w:rsidRPr="0071238F">
        <w:rPr>
          <w:rFonts w:asciiTheme="majorHAnsi" w:hAnsiTheme="majorHAnsi"/>
          <w:b/>
          <w:bCs/>
          <w:sz w:val="22"/>
          <w:szCs w:val="22"/>
        </w:rPr>
        <w:t xml:space="preserve">Borg Warner, Auburn Hills, MI    </w:t>
      </w:r>
      <w:r w:rsidR="007B58FB" w:rsidRPr="0071238F">
        <w:rPr>
          <w:rFonts w:asciiTheme="majorHAnsi" w:hAnsiTheme="majorHAnsi"/>
          <w:b/>
          <w:bCs/>
          <w:sz w:val="22"/>
          <w:szCs w:val="22"/>
        </w:rPr>
        <w:tab/>
      </w:r>
      <w:r w:rsidR="007B58FB" w:rsidRPr="0071238F">
        <w:rPr>
          <w:rFonts w:asciiTheme="majorHAnsi" w:hAnsiTheme="majorHAnsi"/>
          <w:b/>
          <w:bCs/>
          <w:sz w:val="22"/>
          <w:szCs w:val="22"/>
        </w:rPr>
        <w:tab/>
        <w:t xml:space="preserve">                          </w:t>
      </w:r>
      <w:r w:rsidR="00171222" w:rsidRPr="0071238F">
        <w:rPr>
          <w:rFonts w:asciiTheme="majorHAnsi" w:hAnsiTheme="majorHAnsi"/>
          <w:b/>
          <w:bCs/>
          <w:sz w:val="22"/>
          <w:szCs w:val="22"/>
        </w:rPr>
        <w:tab/>
      </w:r>
      <w:r w:rsidR="00171222" w:rsidRPr="0071238F">
        <w:rPr>
          <w:rFonts w:asciiTheme="majorHAnsi" w:hAnsiTheme="majorHAnsi"/>
          <w:b/>
          <w:bCs/>
          <w:sz w:val="22"/>
          <w:szCs w:val="22"/>
        </w:rPr>
        <w:tab/>
      </w:r>
      <w:r w:rsidR="00171222" w:rsidRPr="0071238F">
        <w:rPr>
          <w:rFonts w:asciiTheme="majorHAnsi" w:hAnsiTheme="majorHAnsi"/>
          <w:b/>
          <w:bCs/>
          <w:sz w:val="22"/>
          <w:szCs w:val="22"/>
        </w:rPr>
        <w:tab/>
        <w:t xml:space="preserve">       </w:t>
      </w:r>
      <w:r w:rsidR="00BF44D5" w:rsidRPr="0071238F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695ABD" w:rsidRPr="0071238F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7B58FB" w:rsidRPr="0071238F">
        <w:rPr>
          <w:rFonts w:asciiTheme="majorHAnsi" w:hAnsiTheme="majorHAnsi"/>
          <w:b/>
          <w:bCs/>
          <w:sz w:val="22"/>
          <w:szCs w:val="22"/>
        </w:rPr>
        <w:t>Jun 07- Dec 07</w:t>
      </w:r>
    </w:p>
    <w:p w:rsidR="00F21A6F" w:rsidRPr="0071238F" w:rsidRDefault="007B58FB" w:rsidP="00DA5453">
      <w:pPr>
        <w:rPr>
          <w:rFonts w:asciiTheme="majorHAnsi" w:hAnsiTheme="majorHAnsi"/>
          <w:b/>
          <w:bCs/>
          <w:sz w:val="22"/>
          <w:szCs w:val="22"/>
        </w:rPr>
      </w:pPr>
      <w:r w:rsidRPr="0071238F">
        <w:rPr>
          <w:rFonts w:asciiTheme="majorHAnsi" w:hAnsiTheme="majorHAnsi"/>
          <w:b/>
          <w:bCs/>
          <w:sz w:val="22"/>
          <w:szCs w:val="22"/>
        </w:rPr>
        <w:t>SAP Securit</w:t>
      </w:r>
      <w:r w:rsidR="00E35323" w:rsidRPr="0071238F">
        <w:rPr>
          <w:rFonts w:asciiTheme="majorHAnsi" w:hAnsiTheme="majorHAnsi"/>
          <w:b/>
          <w:bCs/>
          <w:sz w:val="22"/>
          <w:szCs w:val="22"/>
        </w:rPr>
        <w:t xml:space="preserve">y Administrator         </w:t>
      </w:r>
    </w:p>
    <w:p w:rsidR="007B58FB" w:rsidRPr="0071238F" w:rsidRDefault="00E35323" w:rsidP="00DA5453">
      <w:pPr>
        <w:rPr>
          <w:rFonts w:asciiTheme="majorHAnsi" w:hAnsiTheme="majorHAnsi"/>
          <w:b/>
          <w:bCs/>
          <w:sz w:val="22"/>
          <w:szCs w:val="22"/>
        </w:rPr>
      </w:pPr>
      <w:r w:rsidRPr="0071238F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71238F">
        <w:rPr>
          <w:rFonts w:asciiTheme="majorHAnsi" w:hAnsiTheme="majorHAnsi"/>
          <w:b/>
          <w:bCs/>
          <w:sz w:val="22"/>
          <w:szCs w:val="22"/>
        </w:rPr>
        <w:tab/>
      </w:r>
      <w:r w:rsidRPr="0071238F">
        <w:rPr>
          <w:rFonts w:asciiTheme="majorHAnsi" w:hAnsiTheme="majorHAnsi"/>
          <w:b/>
          <w:bCs/>
          <w:sz w:val="22"/>
          <w:szCs w:val="22"/>
        </w:rPr>
        <w:tab/>
      </w:r>
      <w:r w:rsidRPr="0071238F">
        <w:rPr>
          <w:rFonts w:asciiTheme="majorHAnsi" w:hAnsiTheme="majorHAnsi"/>
          <w:b/>
          <w:bCs/>
          <w:sz w:val="22"/>
          <w:szCs w:val="22"/>
        </w:rPr>
        <w:tab/>
      </w:r>
      <w:r w:rsidRPr="0071238F">
        <w:rPr>
          <w:rFonts w:asciiTheme="majorHAnsi" w:hAnsiTheme="majorHAnsi"/>
          <w:b/>
          <w:bCs/>
          <w:sz w:val="22"/>
          <w:szCs w:val="22"/>
        </w:rPr>
        <w:tab/>
      </w:r>
      <w:r w:rsidR="007B58FB" w:rsidRPr="0071238F">
        <w:rPr>
          <w:rFonts w:asciiTheme="majorHAnsi" w:hAnsiTheme="majorHAnsi"/>
          <w:b/>
          <w:sz w:val="22"/>
          <w:szCs w:val="22"/>
        </w:rPr>
        <w:t xml:space="preserve">                                  </w:t>
      </w:r>
      <w:r w:rsidR="007B58FB" w:rsidRPr="0071238F">
        <w:rPr>
          <w:rFonts w:asciiTheme="majorHAnsi" w:hAnsiTheme="majorHAnsi"/>
          <w:b/>
          <w:sz w:val="22"/>
          <w:szCs w:val="22"/>
        </w:rPr>
        <w:tab/>
      </w:r>
      <w:r w:rsidR="007B58FB" w:rsidRPr="0071238F">
        <w:rPr>
          <w:rFonts w:asciiTheme="majorHAnsi" w:hAnsiTheme="majorHAnsi"/>
          <w:b/>
          <w:sz w:val="22"/>
          <w:szCs w:val="22"/>
        </w:rPr>
        <w:tab/>
      </w:r>
    </w:p>
    <w:p w:rsidR="007B58FB" w:rsidRPr="0071238F" w:rsidRDefault="007B58FB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Performed full analysis of client’s existing security solution, documented and implemented detailed remediation steps</w:t>
      </w:r>
    </w:p>
    <w:p w:rsidR="007B58FB" w:rsidRPr="0071238F" w:rsidRDefault="007B58FB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Created new roles for ECC 6 systems: FI, CO, TE, HR, MM, PP, QM, and SD modules, based on concepts of task roles and position roles</w:t>
      </w:r>
    </w:p>
    <w:p w:rsidR="007B58FB" w:rsidRPr="0071238F" w:rsidRDefault="007B58FB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Created new roles for Solution Manager 7 Service Desk</w:t>
      </w:r>
    </w:p>
    <w:p w:rsidR="007B58FB" w:rsidRPr="0071238F" w:rsidRDefault="007B58FB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Analyzed and replaced existing roles with new roles accurately matching business needs</w:t>
      </w:r>
    </w:p>
    <w:p w:rsidR="007B58FB" w:rsidRPr="0071238F" w:rsidRDefault="007B58FB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Configured and managed Central User Administration (CUA) environment</w:t>
      </w:r>
    </w:p>
    <w:p w:rsidR="007B58FB" w:rsidRPr="0071238F" w:rsidRDefault="007B58FB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Performed SAP License Administration analysis, implementation, and submission to SAP</w:t>
      </w:r>
    </w:p>
    <w:p w:rsidR="007B58FB" w:rsidRPr="0071238F" w:rsidRDefault="007B58FB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Supported phased Go Lives, October 2008 and September 2009</w:t>
      </w:r>
    </w:p>
    <w:p w:rsidR="007B58FB" w:rsidRPr="0071238F" w:rsidRDefault="007B58FB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Overhauled existing SAP Authorization procedures</w:t>
      </w:r>
    </w:p>
    <w:p w:rsidR="007B58FB" w:rsidRPr="0071238F" w:rsidRDefault="007B58FB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Provided detailed documentation of SAP Security procedures to client</w:t>
      </w:r>
    </w:p>
    <w:p w:rsidR="00AE1780" w:rsidRPr="0071238F" w:rsidRDefault="007B58FB" w:rsidP="00AE1780">
      <w:pPr>
        <w:pStyle w:val="NoSpacing"/>
        <w:ind w:left="360"/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b/>
        </w:rPr>
        <w:t xml:space="preserve"> </w:t>
      </w:r>
    </w:p>
    <w:p w:rsidR="007B58FB" w:rsidRPr="0071238F" w:rsidRDefault="007B58FB" w:rsidP="00DA5453">
      <w:pPr>
        <w:rPr>
          <w:rFonts w:asciiTheme="majorHAnsi" w:hAnsiTheme="majorHAnsi"/>
          <w:b/>
          <w:sz w:val="22"/>
          <w:szCs w:val="22"/>
        </w:rPr>
      </w:pPr>
      <w:r w:rsidRPr="0071238F">
        <w:rPr>
          <w:rFonts w:asciiTheme="majorHAnsi" w:hAnsiTheme="majorHAnsi"/>
          <w:b/>
          <w:sz w:val="22"/>
          <w:szCs w:val="22"/>
        </w:rPr>
        <w:t xml:space="preserve">     </w:t>
      </w:r>
    </w:p>
    <w:p w:rsidR="007B58FB" w:rsidRPr="0071238F" w:rsidRDefault="00F21A6F" w:rsidP="00DA5453">
      <w:pPr>
        <w:rPr>
          <w:rFonts w:asciiTheme="majorHAnsi" w:hAnsiTheme="majorHAnsi"/>
          <w:b/>
          <w:bCs/>
          <w:sz w:val="22"/>
          <w:szCs w:val="22"/>
        </w:rPr>
      </w:pPr>
      <w:r w:rsidRPr="0071238F">
        <w:rPr>
          <w:rFonts w:asciiTheme="majorHAnsi" w:hAnsiTheme="majorHAnsi"/>
          <w:b/>
          <w:bCs/>
          <w:sz w:val="22"/>
          <w:szCs w:val="22"/>
        </w:rPr>
        <w:t xml:space="preserve">Client: </w:t>
      </w:r>
      <w:r w:rsidR="007B58FB" w:rsidRPr="0071238F">
        <w:rPr>
          <w:rFonts w:asciiTheme="majorHAnsi" w:hAnsiTheme="majorHAnsi"/>
          <w:b/>
          <w:bCs/>
          <w:sz w:val="22"/>
          <w:szCs w:val="22"/>
        </w:rPr>
        <w:t>Clorox, Oakland, CA</w:t>
      </w:r>
      <w:r w:rsidR="007B58FB" w:rsidRPr="0071238F">
        <w:rPr>
          <w:rFonts w:asciiTheme="majorHAnsi" w:hAnsiTheme="majorHAnsi"/>
          <w:b/>
          <w:bCs/>
          <w:sz w:val="22"/>
          <w:szCs w:val="22"/>
        </w:rPr>
        <w:tab/>
        <w:t xml:space="preserve">                                                    </w:t>
      </w:r>
      <w:r w:rsidR="00B91B81" w:rsidRPr="0071238F">
        <w:rPr>
          <w:rFonts w:asciiTheme="majorHAnsi" w:hAnsiTheme="majorHAnsi"/>
          <w:b/>
          <w:bCs/>
          <w:sz w:val="22"/>
          <w:szCs w:val="22"/>
        </w:rPr>
        <w:t xml:space="preserve">                                     </w:t>
      </w:r>
      <w:r w:rsidR="0071238F">
        <w:rPr>
          <w:rFonts w:asciiTheme="majorHAnsi" w:hAnsiTheme="majorHAnsi"/>
          <w:b/>
          <w:bCs/>
          <w:sz w:val="22"/>
          <w:szCs w:val="22"/>
        </w:rPr>
        <w:t xml:space="preserve">                         </w:t>
      </w:r>
      <w:r w:rsidR="00B91B81" w:rsidRPr="0071238F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7B58FB" w:rsidRPr="0071238F">
        <w:rPr>
          <w:rFonts w:asciiTheme="majorHAnsi" w:hAnsiTheme="majorHAnsi"/>
          <w:b/>
          <w:bCs/>
          <w:sz w:val="22"/>
          <w:szCs w:val="22"/>
        </w:rPr>
        <w:t>Dec 06- Jun 07</w:t>
      </w:r>
    </w:p>
    <w:p w:rsidR="007B58FB" w:rsidRPr="0071238F" w:rsidRDefault="007B58FB" w:rsidP="00DA5453">
      <w:pPr>
        <w:rPr>
          <w:rFonts w:asciiTheme="majorHAnsi" w:hAnsiTheme="majorHAnsi" w:cs="Calibri"/>
          <w:b/>
          <w:sz w:val="22"/>
          <w:szCs w:val="22"/>
        </w:rPr>
      </w:pPr>
      <w:r w:rsidRPr="0071238F">
        <w:rPr>
          <w:rFonts w:asciiTheme="majorHAnsi" w:hAnsiTheme="majorHAnsi"/>
          <w:b/>
          <w:bCs/>
          <w:sz w:val="22"/>
          <w:szCs w:val="22"/>
        </w:rPr>
        <w:t>SAP Security consultant</w:t>
      </w:r>
      <w:r w:rsidRPr="0071238F">
        <w:rPr>
          <w:rFonts w:asciiTheme="majorHAnsi" w:hAnsiTheme="majorHAnsi" w:cs="Calibri"/>
          <w:b/>
          <w:sz w:val="22"/>
          <w:szCs w:val="22"/>
        </w:rPr>
        <w:t xml:space="preserve">         </w:t>
      </w:r>
    </w:p>
    <w:p w:rsidR="00F21A6F" w:rsidRPr="0071238F" w:rsidRDefault="00F21A6F" w:rsidP="00DA5453">
      <w:pPr>
        <w:rPr>
          <w:rFonts w:asciiTheme="majorHAnsi" w:hAnsiTheme="majorHAnsi"/>
          <w:sz w:val="22"/>
          <w:szCs w:val="22"/>
          <w:u w:val="single"/>
        </w:rPr>
      </w:pPr>
    </w:p>
    <w:p w:rsidR="00DB361A" w:rsidRPr="0071238F" w:rsidRDefault="00DB361A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SAP Security Support for SAP Implementation Project ECC 5.</w:t>
      </w:r>
    </w:p>
    <w:p w:rsidR="00DB361A" w:rsidRPr="0071238F" w:rsidRDefault="00DB361A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Responsible for all SAP Security tasks, role design, development, configuration, troubleshooting, resolution, and documentation of all Production, Test, Development Systems of all SAP landscapes.</w:t>
      </w:r>
    </w:p>
    <w:p w:rsidR="00DB361A" w:rsidRPr="0071238F" w:rsidRDefault="00DB361A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Role Redesign Project to reduce number of Composite roles assigned to users to one composite and redesigned single </w:t>
      </w:r>
      <w:r w:rsidR="00E35323" w:rsidRPr="0071238F">
        <w:rPr>
          <w:rFonts w:asciiTheme="majorHAnsi" w:hAnsiTheme="majorHAnsi"/>
          <w:noProof/>
        </w:rPr>
        <w:t>role</w:t>
      </w:r>
      <w:r w:rsidRPr="0071238F">
        <w:rPr>
          <w:rFonts w:asciiTheme="majorHAnsi" w:hAnsiTheme="majorHAnsi"/>
          <w:noProof/>
        </w:rPr>
        <w:t xml:space="preserve"> in composites to eliminate redundant authorizations assignments.</w:t>
      </w:r>
    </w:p>
    <w:p w:rsidR="00DB361A" w:rsidRPr="0071238F" w:rsidRDefault="00DB361A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Maintained / enforced SOD rules during role redesign project using Approva, Bizrights SOD tools. Assisted SAP Security Administrator in production support tasks as needed.</w:t>
      </w:r>
    </w:p>
    <w:p w:rsidR="00DB361A" w:rsidRPr="0071238F" w:rsidRDefault="00DB361A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Wrote eCatt (SECATT) Scripts for mass role creation, changes, mass user creation, </w:t>
      </w:r>
      <w:r w:rsidR="00E35323" w:rsidRPr="0071238F">
        <w:rPr>
          <w:rFonts w:asciiTheme="majorHAnsi" w:hAnsiTheme="majorHAnsi"/>
          <w:noProof/>
        </w:rPr>
        <w:t>and change</w:t>
      </w:r>
      <w:r w:rsidRPr="0071238F">
        <w:rPr>
          <w:rFonts w:asciiTheme="majorHAnsi" w:hAnsiTheme="majorHAnsi"/>
          <w:noProof/>
        </w:rPr>
        <w:t xml:space="preserve"> tasks.</w:t>
      </w:r>
    </w:p>
    <w:p w:rsidR="007B58FB" w:rsidRPr="0071238F" w:rsidRDefault="007B58FB" w:rsidP="00DA5453">
      <w:pPr>
        <w:rPr>
          <w:rFonts w:asciiTheme="majorHAnsi" w:hAnsiTheme="majorHAnsi"/>
          <w:b/>
          <w:bCs/>
          <w:sz w:val="22"/>
          <w:szCs w:val="22"/>
        </w:rPr>
      </w:pPr>
    </w:p>
    <w:p w:rsidR="007B58FB" w:rsidRPr="0071238F" w:rsidRDefault="007B58FB" w:rsidP="00DA5453">
      <w:pPr>
        <w:rPr>
          <w:rFonts w:asciiTheme="majorHAnsi" w:hAnsiTheme="majorHAnsi"/>
          <w:b/>
          <w:bCs/>
          <w:sz w:val="22"/>
          <w:szCs w:val="22"/>
        </w:rPr>
      </w:pPr>
      <w:r w:rsidRPr="0071238F">
        <w:rPr>
          <w:rFonts w:asciiTheme="majorHAnsi" w:hAnsiTheme="majorHAnsi"/>
          <w:b/>
          <w:bCs/>
          <w:sz w:val="22"/>
          <w:szCs w:val="22"/>
        </w:rPr>
        <w:t>Lam Research, Fremont, CA</w:t>
      </w:r>
      <w:r w:rsidRPr="0071238F">
        <w:rPr>
          <w:rFonts w:asciiTheme="majorHAnsi" w:hAnsiTheme="majorHAnsi"/>
          <w:b/>
          <w:bCs/>
          <w:sz w:val="22"/>
          <w:szCs w:val="22"/>
        </w:rPr>
        <w:tab/>
      </w:r>
      <w:r w:rsidRPr="0071238F">
        <w:rPr>
          <w:rFonts w:asciiTheme="majorHAnsi" w:hAnsiTheme="majorHAnsi"/>
          <w:b/>
          <w:bCs/>
          <w:sz w:val="22"/>
          <w:szCs w:val="22"/>
        </w:rPr>
        <w:tab/>
        <w:t xml:space="preserve">                                                           </w:t>
      </w:r>
      <w:r w:rsidR="00BF44D5" w:rsidRPr="0071238F">
        <w:rPr>
          <w:rFonts w:asciiTheme="majorHAnsi" w:hAnsiTheme="majorHAnsi"/>
          <w:b/>
          <w:bCs/>
          <w:sz w:val="22"/>
          <w:szCs w:val="22"/>
        </w:rPr>
        <w:t xml:space="preserve">                  </w:t>
      </w:r>
      <w:r w:rsidR="0071238F">
        <w:rPr>
          <w:rFonts w:asciiTheme="majorHAnsi" w:hAnsiTheme="majorHAnsi"/>
          <w:b/>
          <w:bCs/>
          <w:sz w:val="22"/>
          <w:szCs w:val="22"/>
        </w:rPr>
        <w:t xml:space="preserve">                        </w:t>
      </w:r>
      <w:r w:rsidR="00BF44D5" w:rsidRPr="0071238F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71238F">
        <w:rPr>
          <w:rFonts w:asciiTheme="majorHAnsi" w:hAnsiTheme="majorHAnsi"/>
          <w:b/>
          <w:bCs/>
          <w:sz w:val="22"/>
          <w:szCs w:val="22"/>
        </w:rPr>
        <w:t xml:space="preserve">Jan 06- </w:t>
      </w:r>
      <w:r w:rsidR="00890BDF" w:rsidRPr="0071238F">
        <w:rPr>
          <w:rFonts w:asciiTheme="majorHAnsi" w:hAnsiTheme="majorHAnsi"/>
          <w:b/>
          <w:bCs/>
          <w:sz w:val="22"/>
          <w:szCs w:val="22"/>
        </w:rPr>
        <w:t>Nov</w:t>
      </w:r>
      <w:r w:rsidRPr="0071238F">
        <w:rPr>
          <w:rFonts w:asciiTheme="majorHAnsi" w:hAnsiTheme="majorHAnsi"/>
          <w:b/>
          <w:bCs/>
          <w:sz w:val="22"/>
          <w:szCs w:val="22"/>
        </w:rPr>
        <w:t xml:space="preserve"> 06</w:t>
      </w:r>
    </w:p>
    <w:p w:rsidR="00E35323" w:rsidRPr="0071238F" w:rsidRDefault="007B58FB" w:rsidP="00DA5453">
      <w:pPr>
        <w:rPr>
          <w:rFonts w:asciiTheme="majorHAnsi" w:hAnsiTheme="majorHAnsi" w:cs="Calibri"/>
          <w:b/>
          <w:sz w:val="22"/>
          <w:szCs w:val="22"/>
        </w:rPr>
      </w:pPr>
      <w:r w:rsidRPr="0071238F">
        <w:rPr>
          <w:rFonts w:asciiTheme="majorHAnsi" w:hAnsiTheme="majorHAnsi"/>
          <w:b/>
          <w:bCs/>
          <w:sz w:val="22"/>
          <w:szCs w:val="22"/>
        </w:rPr>
        <w:t>SAP Security consultant</w:t>
      </w:r>
      <w:r w:rsidRPr="0071238F">
        <w:rPr>
          <w:rFonts w:asciiTheme="majorHAnsi" w:hAnsiTheme="majorHAnsi" w:cs="Calibri"/>
          <w:b/>
          <w:sz w:val="22"/>
          <w:szCs w:val="22"/>
        </w:rPr>
        <w:t xml:space="preserve">     </w:t>
      </w:r>
    </w:p>
    <w:p w:rsidR="00901F32" w:rsidRPr="0071238F" w:rsidRDefault="00901F32" w:rsidP="00DA5453">
      <w:pPr>
        <w:rPr>
          <w:rFonts w:asciiTheme="majorHAnsi" w:hAnsiTheme="majorHAnsi" w:cs="Calibri"/>
          <w:b/>
          <w:sz w:val="22"/>
          <w:szCs w:val="22"/>
        </w:rPr>
      </w:pPr>
    </w:p>
    <w:p w:rsidR="00DB361A" w:rsidRPr="0071238F" w:rsidRDefault="00DB361A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Created users, roles, profiles, groups in the system as per the requirement based on SOX standard supporting users in troubleshooting their security related problems on a day-to-day basis.</w:t>
      </w:r>
    </w:p>
    <w:p w:rsidR="00890BDF" w:rsidRPr="0071238F" w:rsidRDefault="00890BDF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Worked with the business and created new roles</w:t>
      </w:r>
    </w:p>
    <w:p w:rsidR="00890BDF" w:rsidRPr="0071238F" w:rsidRDefault="00890BDF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Troubleshot security errors</w:t>
      </w:r>
    </w:p>
    <w:p w:rsidR="00890BDF" w:rsidRPr="0071238F" w:rsidRDefault="00890BDF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Maintained production support</w:t>
      </w:r>
      <w:r w:rsidR="00DB361A" w:rsidRPr="0071238F">
        <w:rPr>
          <w:rFonts w:asciiTheme="majorHAnsi" w:hAnsiTheme="majorHAnsi"/>
          <w:noProof/>
        </w:rPr>
        <w:t>, Lead table protection project</w:t>
      </w:r>
      <w:r w:rsidRPr="0071238F">
        <w:rPr>
          <w:rFonts w:asciiTheme="majorHAnsi" w:hAnsiTheme="majorHAnsi"/>
          <w:noProof/>
        </w:rPr>
        <w:t xml:space="preserve"> </w:t>
      </w:r>
    </w:p>
    <w:p w:rsidR="00890BDF" w:rsidRPr="0071238F" w:rsidRDefault="00890BDF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Worked with CUA standards, which makes more flexible to work with large number of users to update their roles and profiles across the landscape.</w:t>
      </w:r>
    </w:p>
    <w:p w:rsidR="00910CC0" w:rsidRPr="0071238F" w:rsidRDefault="00890BDF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Involved in design/development/testing phases of ECC &amp; SRM end user security roles and Firefighter role</w:t>
      </w:r>
      <w:r w:rsidR="00910CC0" w:rsidRPr="0071238F">
        <w:rPr>
          <w:rFonts w:asciiTheme="majorHAnsi" w:hAnsiTheme="majorHAnsi"/>
          <w:noProof/>
        </w:rPr>
        <w:t>.</w:t>
      </w:r>
    </w:p>
    <w:p w:rsidR="00910CC0" w:rsidRPr="0071238F" w:rsidRDefault="00910CC0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User </w:t>
      </w:r>
      <w:r w:rsidR="000058EC" w:rsidRPr="0071238F">
        <w:rPr>
          <w:rFonts w:asciiTheme="majorHAnsi" w:hAnsiTheme="majorHAnsi"/>
          <w:noProof/>
        </w:rPr>
        <w:t>creation, Checking</w:t>
      </w:r>
      <w:r w:rsidRPr="0071238F">
        <w:rPr>
          <w:rFonts w:asciiTheme="majorHAnsi" w:hAnsiTheme="majorHAnsi"/>
          <w:noProof/>
        </w:rPr>
        <w:t xml:space="preserve"> and deleting users in SAP SRM for SAP EB, CUA in SRM, Roles and Authorizations, Authorization objects.</w:t>
      </w:r>
    </w:p>
    <w:p w:rsidR="007B58FB" w:rsidRPr="0071238F" w:rsidRDefault="00910CC0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Securing the Organizational Structure in a Decentralized environment.</w:t>
      </w:r>
      <w:r w:rsidR="00890BDF" w:rsidRPr="0071238F">
        <w:rPr>
          <w:rFonts w:asciiTheme="majorHAnsi" w:hAnsiTheme="majorHAnsi"/>
          <w:noProof/>
        </w:rPr>
        <w:t xml:space="preserve">           </w:t>
      </w:r>
    </w:p>
    <w:p w:rsidR="007B58FB" w:rsidRPr="0071238F" w:rsidRDefault="007B58FB" w:rsidP="00DA5453">
      <w:pPr>
        <w:shd w:val="clear" w:color="auto" w:fill="FFFFFF"/>
        <w:tabs>
          <w:tab w:val="left" w:pos="720"/>
        </w:tabs>
        <w:rPr>
          <w:rFonts w:asciiTheme="majorHAnsi" w:hAnsiTheme="majorHAnsi"/>
          <w:sz w:val="22"/>
          <w:szCs w:val="22"/>
        </w:rPr>
      </w:pPr>
    </w:p>
    <w:p w:rsidR="007B58FB" w:rsidRPr="0071238F" w:rsidRDefault="000058EC" w:rsidP="00DA5453">
      <w:pPr>
        <w:rPr>
          <w:rFonts w:asciiTheme="majorHAnsi" w:hAnsiTheme="majorHAnsi"/>
          <w:b/>
          <w:bCs/>
          <w:sz w:val="22"/>
          <w:szCs w:val="22"/>
        </w:rPr>
      </w:pPr>
      <w:r w:rsidRPr="0071238F">
        <w:rPr>
          <w:rFonts w:asciiTheme="majorHAnsi" w:hAnsiTheme="majorHAnsi"/>
          <w:b/>
          <w:bCs/>
          <w:sz w:val="22"/>
          <w:szCs w:val="22"/>
        </w:rPr>
        <w:t>Multibyte Technologies</w:t>
      </w:r>
      <w:r w:rsidR="007B58FB" w:rsidRPr="0071238F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Pr="0071238F">
        <w:rPr>
          <w:rFonts w:asciiTheme="majorHAnsi" w:hAnsiTheme="majorHAnsi"/>
          <w:b/>
          <w:bCs/>
          <w:sz w:val="22"/>
          <w:szCs w:val="22"/>
        </w:rPr>
        <w:t>Hyderabad, India</w:t>
      </w:r>
      <w:r w:rsidR="007B58FB" w:rsidRPr="0071238F"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</w:t>
      </w:r>
      <w:r w:rsidR="00B91B81" w:rsidRPr="0071238F">
        <w:rPr>
          <w:rFonts w:asciiTheme="majorHAnsi" w:hAnsiTheme="majorHAnsi"/>
          <w:b/>
          <w:bCs/>
          <w:sz w:val="22"/>
          <w:szCs w:val="22"/>
        </w:rPr>
        <w:t xml:space="preserve">                 </w:t>
      </w:r>
      <w:r w:rsidR="0071238F">
        <w:rPr>
          <w:rFonts w:asciiTheme="majorHAnsi" w:hAnsiTheme="majorHAnsi"/>
          <w:b/>
          <w:bCs/>
          <w:sz w:val="22"/>
          <w:szCs w:val="22"/>
        </w:rPr>
        <w:t xml:space="preserve">                 </w:t>
      </w:r>
      <w:r w:rsidR="007B58FB" w:rsidRPr="0071238F">
        <w:rPr>
          <w:rFonts w:asciiTheme="majorHAnsi" w:hAnsiTheme="majorHAnsi"/>
          <w:b/>
          <w:bCs/>
          <w:sz w:val="22"/>
          <w:szCs w:val="22"/>
        </w:rPr>
        <w:t>May 05- Nov 05</w:t>
      </w:r>
    </w:p>
    <w:p w:rsidR="00901F32" w:rsidRPr="0071238F" w:rsidRDefault="007B58FB" w:rsidP="00DA5453">
      <w:pPr>
        <w:rPr>
          <w:rFonts w:asciiTheme="majorHAnsi" w:hAnsiTheme="majorHAnsi" w:cs="Calibri"/>
          <w:b/>
          <w:sz w:val="22"/>
          <w:szCs w:val="22"/>
        </w:rPr>
      </w:pPr>
      <w:r w:rsidRPr="0071238F">
        <w:rPr>
          <w:rFonts w:asciiTheme="majorHAnsi" w:hAnsiTheme="majorHAnsi"/>
          <w:b/>
          <w:bCs/>
          <w:sz w:val="22"/>
          <w:szCs w:val="22"/>
        </w:rPr>
        <w:t>SAP Analyst</w:t>
      </w:r>
      <w:r w:rsidRPr="0071238F">
        <w:rPr>
          <w:rFonts w:asciiTheme="majorHAnsi" w:hAnsiTheme="majorHAnsi" w:cs="Calibri"/>
          <w:b/>
          <w:sz w:val="22"/>
          <w:szCs w:val="22"/>
        </w:rPr>
        <w:t xml:space="preserve">         </w:t>
      </w:r>
    </w:p>
    <w:p w:rsidR="007B58FB" w:rsidRPr="0071238F" w:rsidRDefault="007B58FB" w:rsidP="00DA5453">
      <w:pPr>
        <w:rPr>
          <w:rFonts w:asciiTheme="majorHAnsi" w:hAnsiTheme="majorHAnsi"/>
          <w:b/>
          <w:sz w:val="22"/>
          <w:szCs w:val="22"/>
        </w:rPr>
      </w:pPr>
      <w:r w:rsidRPr="0071238F">
        <w:rPr>
          <w:rFonts w:asciiTheme="majorHAnsi" w:hAnsiTheme="majorHAnsi" w:cs="Calibri"/>
          <w:b/>
          <w:sz w:val="22"/>
          <w:szCs w:val="22"/>
        </w:rPr>
        <w:t xml:space="preserve">   </w:t>
      </w:r>
      <w:r w:rsidRPr="0071238F">
        <w:rPr>
          <w:rFonts w:asciiTheme="majorHAnsi" w:hAnsiTheme="majorHAnsi" w:cs="Calibri"/>
          <w:b/>
          <w:sz w:val="22"/>
          <w:szCs w:val="22"/>
        </w:rPr>
        <w:tab/>
      </w:r>
      <w:r w:rsidRPr="0071238F">
        <w:rPr>
          <w:rFonts w:asciiTheme="majorHAnsi" w:hAnsiTheme="majorHAnsi" w:cs="Calibri"/>
          <w:b/>
          <w:sz w:val="22"/>
          <w:szCs w:val="22"/>
        </w:rPr>
        <w:tab/>
      </w:r>
      <w:r w:rsidRPr="0071238F">
        <w:rPr>
          <w:rFonts w:asciiTheme="majorHAnsi" w:hAnsiTheme="majorHAnsi"/>
          <w:b/>
          <w:sz w:val="22"/>
          <w:szCs w:val="22"/>
        </w:rPr>
        <w:tab/>
      </w:r>
      <w:r w:rsidRPr="0071238F">
        <w:rPr>
          <w:rFonts w:asciiTheme="majorHAnsi" w:hAnsiTheme="majorHAnsi"/>
          <w:b/>
          <w:sz w:val="22"/>
          <w:szCs w:val="22"/>
        </w:rPr>
        <w:tab/>
      </w:r>
    </w:p>
    <w:p w:rsidR="007B58FB" w:rsidRPr="0071238F" w:rsidRDefault="007B58FB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Prepared team charter, resource requirements &amp; time estimation model. </w:t>
      </w:r>
    </w:p>
    <w:p w:rsidR="007B58FB" w:rsidRPr="0071238F" w:rsidRDefault="007B58FB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 xml:space="preserve">Inherited a 3-tier design: General, functional display/report &amp; job specific access. </w:t>
      </w:r>
    </w:p>
    <w:p w:rsidR="007B58FB" w:rsidRPr="0071238F" w:rsidRDefault="007B58FB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lastRenderedPageBreak/>
        <w:t xml:space="preserve">Supported security for Dual System landscape with simultaneous developments, securing various Clients &amp; Systems making sure of role segregations and documenting mitigations. </w:t>
      </w:r>
    </w:p>
    <w:p w:rsidR="007B58FB" w:rsidRPr="0071238F" w:rsidRDefault="007B58FB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Worked on SAP MM, PM, FI, CO, BW Modules</w:t>
      </w:r>
    </w:p>
    <w:p w:rsidR="006251EE" w:rsidRPr="0071238F" w:rsidRDefault="007B58FB" w:rsidP="00F21A6F">
      <w:pPr>
        <w:pStyle w:val="NoSpacing"/>
        <w:numPr>
          <w:ilvl w:val="0"/>
          <w:numId w:val="1"/>
        </w:numPr>
        <w:rPr>
          <w:rFonts w:asciiTheme="majorHAnsi" w:hAnsiTheme="majorHAnsi"/>
          <w:noProof/>
        </w:rPr>
      </w:pPr>
      <w:r w:rsidRPr="0071238F">
        <w:rPr>
          <w:rFonts w:asciiTheme="majorHAnsi" w:hAnsiTheme="majorHAnsi"/>
          <w:noProof/>
        </w:rPr>
        <w:t>Designed Security for BW objects including Queries, Workbooks, InfoAreas, Infocubes and Info objects &amp; Worked extensively with hierarchies and workbooks</w:t>
      </w:r>
    </w:p>
    <w:p w:rsidR="006251EE" w:rsidRPr="0071238F" w:rsidRDefault="006251EE" w:rsidP="00DA5453">
      <w:pPr>
        <w:shd w:val="clear" w:color="auto" w:fill="FFFFFF"/>
        <w:tabs>
          <w:tab w:val="left" w:pos="720"/>
        </w:tabs>
        <w:rPr>
          <w:rFonts w:asciiTheme="majorHAnsi" w:hAnsiTheme="majorHAnsi"/>
          <w:sz w:val="22"/>
          <w:szCs w:val="22"/>
        </w:rPr>
      </w:pPr>
    </w:p>
    <w:p w:rsidR="000058EC" w:rsidRPr="0071238F" w:rsidRDefault="006251EE" w:rsidP="00DD467A">
      <w:pPr>
        <w:rPr>
          <w:rFonts w:asciiTheme="majorHAnsi" w:hAnsiTheme="majorHAnsi"/>
          <w:sz w:val="22"/>
          <w:szCs w:val="22"/>
        </w:rPr>
      </w:pPr>
      <w:r w:rsidRPr="0071238F">
        <w:rPr>
          <w:rFonts w:asciiTheme="majorHAnsi" w:hAnsiTheme="majorHAnsi"/>
          <w:b/>
          <w:sz w:val="22"/>
          <w:szCs w:val="22"/>
        </w:rPr>
        <w:t xml:space="preserve">Education </w:t>
      </w:r>
      <w:r w:rsidR="00673F00" w:rsidRPr="0071238F">
        <w:rPr>
          <w:rFonts w:asciiTheme="majorHAnsi" w:hAnsiTheme="majorHAnsi"/>
          <w:b/>
          <w:sz w:val="22"/>
          <w:szCs w:val="22"/>
        </w:rPr>
        <w:t>Qualification:</w:t>
      </w:r>
      <w:r w:rsidRPr="0071238F">
        <w:rPr>
          <w:rFonts w:asciiTheme="majorHAnsi" w:hAnsiTheme="majorHAnsi"/>
          <w:sz w:val="22"/>
          <w:szCs w:val="22"/>
        </w:rPr>
        <w:t xml:space="preserve"> Bachelors in Computer Science</w:t>
      </w:r>
      <w:r w:rsidR="007B58FB" w:rsidRPr="0071238F">
        <w:rPr>
          <w:rFonts w:asciiTheme="majorHAnsi" w:hAnsiTheme="majorHAnsi"/>
          <w:sz w:val="22"/>
          <w:szCs w:val="22"/>
        </w:rPr>
        <w:t xml:space="preserve"> </w:t>
      </w:r>
      <w:r w:rsidR="009A2FB9" w:rsidRPr="0071238F">
        <w:rPr>
          <w:rFonts w:asciiTheme="majorHAnsi" w:hAnsiTheme="majorHAnsi"/>
          <w:sz w:val="22"/>
          <w:szCs w:val="22"/>
        </w:rPr>
        <w:t>(Andhra</w:t>
      </w:r>
      <w:r w:rsidR="00B63420" w:rsidRPr="0071238F">
        <w:rPr>
          <w:rFonts w:asciiTheme="majorHAnsi" w:hAnsiTheme="majorHAnsi"/>
          <w:sz w:val="22"/>
          <w:szCs w:val="22"/>
        </w:rPr>
        <w:t xml:space="preserve"> University) </w:t>
      </w:r>
    </w:p>
    <w:sectPr w:rsidR="000058EC" w:rsidRPr="0071238F" w:rsidSect="00901F32">
      <w:footerReference w:type="even" r:id="rId8"/>
      <w:pgSz w:w="12240" w:h="15840"/>
      <w:pgMar w:top="1440" w:right="1080" w:bottom="1440" w:left="108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E0C" w:rsidRDefault="006F3E0C">
      <w:r>
        <w:separator/>
      </w:r>
    </w:p>
  </w:endnote>
  <w:endnote w:type="continuationSeparator" w:id="0">
    <w:p w:rsidR="006F3E0C" w:rsidRDefault="006F3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64" w:rsidRDefault="005177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907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1A6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764" w:rsidRDefault="003907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E0C" w:rsidRDefault="006F3E0C">
      <w:r>
        <w:separator/>
      </w:r>
    </w:p>
  </w:footnote>
  <w:footnote w:type="continuationSeparator" w:id="0">
    <w:p w:rsidR="006F3E0C" w:rsidRDefault="006F3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Aria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Aria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Aria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</w:rPr>
    </w:lvl>
  </w:abstractNum>
  <w:abstractNum w:abstractNumId="4">
    <w:nsid w:val="0B49138F"/>
    <w:multiLevelType w:val="hybridMultilevel"/>
    <w:tmpl w:val="8DAA389A"/>
    <w:lvl w:ilvl="0" w:tplc="4782A4F6">
      <w:start w:val="1"/>
      <w:numFmt w:val="bullet"/>
      <w:pStyle w:val="NormalJustifi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1865FD"/>
    <w:multiLevelType w:val="multilevel"/>
    <w:tmpl w:val="C610EDE0"/>
    <w:styleLink w:val="ResumeBullet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D6525"/>
    <w:multiLevelType w:val="hybridMultilevel"/>
    <w:tmpl w:val="3556B3A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6C0C92"/>
    <w:multiLevelType w:val="hybridMultilevel"/>
    <w:tmpl w:val="CA28E0F8"/>
    <w:lvl w:ilvl="0" w:tplc="443E94AE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89268B"/>
    <w:rsid w:val="000058EC"/>
    <w:rsid w:val="0005215A"/>
    <w:rsid w:val="00087FC0"/>
    <w:rsid w:val="000A35C9"/>
    <w:rsid w:val="000D152F"/>
    <w:rsid w:val="000F1CB4"/>
    <w:rsid w:val="000F445D"/>
    <w:rsid w:val="001561CF"/>
    <w:rsid w:val="00171222"/>
    <w:rsid w:val="001A0C62"/>
    <w:rsid w:val="001B68F6"/>
    <w:rsid w:val="00202F52"/>
    <w:rsid w:val="002403AB"/>
    <w:rsid w:val="002533A7"/>
    <w:rsid w:val="002620CD"/>
    <w:rsid w:val="00262220"/>
    <w:rsid w:val="00262DA6"/>
    <w:rsid w:val="00273328"/>
    <w:rsid w:val="002845AF"/>
    <w:rsid w:val="00292E6F"/>
    <w:rsid w:val="002A2797"/>
    <w:rsid w:val="002A28ED"/>
    <w:rsid w:val="002A7760"/>
    <w:rsid w:val="002C5E14"/>
    <w:rsid w:val="002C7FA0"/>
    <w:rsid w:val="00300F21"/>
    <w:rsid w:val="00313781"/>
    <w:rsid w:val="003530D4"/>
    <w:rsid w:val="00371956"/>
    <w:rsid w:val="00380918"/>
    <w:rsid w:val="00390764"/>
    <w:rsid w:val="00396499"/>
    <w:rsid w:val="0042429A"/>
    <w:rsid w:val="004C039B"/>
    <w:rsid w:val="004C4337"/>
    <w:rsid w:val="004E58F3"/>
    <w:rsid w:val="0051777E"/>
    <w:rsid w:val="00550D4E"/>
    <w:rsid w:val="005741B5"/>
    <w:rsid w:val="005A3F1D"/>
    <w:rsid w:val="005C2522"/>
    <w:rsid w:val="005D2238"/>
    <w:rsid w:val="005D52D0"/>
    <w:rsid w:val="005D574D"/>
    <w:rsid w:val="005D72DF"/>
    <w:rsid w:val="006251EE"/>
    <w:rsid w:val="00652E22"/>
    <w:rsid w:val="00673F00"/>
    <w:rsid w:val="0069585A"/>
    <w:rsid w:val="00695ABD"/>
    <w:rsid w:val="006F3E0C"/>
    <w:rsid w:val="0071238F"/>
    <w:rsid w:val="0071657B"/>
    <w:rsid w:val="00747257"/>
    <w:rsid w:val="0078720E"/>
    <w:rsid w:val="007B58FB"/>
    <w:rsid w:val="007C3680"/>
    <w:rsid w:val="008349CA"/>
    <w:rsid w:val="008424A8"/>
    <w:rsid w:val="00851AF5"/>
    <w:rsid w:val="00890BDF"/>
    <w:rsid w:val="00891A31"/>
    <w:rsid w:val="0089268B"/>
    <w:rsid w:val="008B4CB5"/>
    <w:rsid w:val="008E0920"/>
    <w:rsid w:val="008E4677"/>
    <w:rsid w:val="00901F32"/>
    <w:rsid w:val="00910CC0"/>
    <w:rsid w:val="00942FC9"/>
    <w:rsid w:val="009679F0"/>
    <w:rsid w:val="009A2FB9"/>
    <w:rsid w:val="009C3678"/>
    <w:rsid w:val="009C38A5"/>
    <w:rsid w:val="009D128F"/>
    <w:rsid w:val="00A01037"/>
    <w:rsid w:val="00A01B70"/>
    <w:rsid w:val="00A050A5"/>
    <w:rsid w:val="00A46B9C"/>
    <w:rsid w:val="00A527F2"/>
    <w:rsid w:val="00A55F7A"/>
    <w:rsid w:val="00A64FF0"/>
    <w:rsid w:val="00A71BD3"/>
    <w:rsid w:val="00A73D2F"/>
    <w:rsid w:val="00AB3239"/>
    <w:rsid w:val="00AC01C1"/>
    <w:rsid w:val="00AE1780"/>
    <w:rsid w:val="00B321C3"/>
    <w:rsid w:val="00B33A22"/>
    <w:rsid w:val="00B50CD7"/>
    <w:rsid w:val="00B63420"/>
    <w:rsid w:val="00B7621B"/>
    <w:rsid w:val="00B81B37"/>
    <w:rsid w:val="00B91B81"/>
    <w:rsid w:val="00BF44D5"/>
    <w:rsid w:val="00C00AC4"/>
    <w:rsid w:val="00C64008"/>
    <w:rsid w:val="00C922C1"/>
    <w:rsid w:val="00CE2FED"/>
    <w:rsid w:val="00CF6D86"/>
    <w:rsid w:val="00CF7C29"/>
    <w:rsid w:val="00D17510"/>
    <w:rsid w:val="00D441C8"/>
    <w:rsid w:val="00D737C1"/>
    <w:rsid w:val="00DA5453"/>
    <w:rsid w:val="00DB361A"/>
    <w:rsid w:val="00DD467A"/>
    <w:rsid w:val="00DD484A"/>
    <w:rsid w:val="00DE069D"/>
    <w:rsid w:val="00DE7E64"/>
    <w:rsid w:val="00DF5923"/>
    <w:rsid w:val="00E10F27"/>
    <w:rsid w:val="00E3341C"/>
    <w:rsid w:val="00E35323"/>
    <w:rsid w:val="00E73051"/>
    <w:rsid w:val="00E93683"/>
    <w:rsid w:val="00EF062F"/>
    <w:rsid w:val="00F21A6F"/>
    <w:rsid w:val="00F73920"/>
    <w:rsid w:val="00FA0439"/>
    <w:rsid w:val="00FC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14"/>
    <w:rPr>
      <w:sz w:val="24"/>
      <w:szCs w:val="24"/>
    </w:rPr>
  </w:style>
  <w:style w:type="paragraph" w:styleId="Heading1">
    <w:name w:val="heading 1"/>
    <w:basedOn w:val="Normal"/>
    <w:next w:val="Normal"/>
    <w:qFormat/>
    <w:rsid w:val="002C5E14"/>
    <w:pPr>
      <w:keepNext/>
      <w:jc w:val="center"/>
      <w:outlineLvl w:val="0"/>
    </w:pPr>
    <w:rPr>
      <w:rFonts w:ascii="Verdana" w:hAnsi="Verdana"/>
      <w:sz w:val="28"/>
    </w:rPr>
  </w:style>
  <w:style w:type="paragraph" w:styleId="Heading2">
    <w:name w:val="heading 2"/>
    <w:basedOn w:val="Normal"/>
    <w:next w:val="Normal"/>
    <w:qFormat/>
    <w:rsid w:val="002C5E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C5E14"/>
    <w:pPr>
      <w:keepNext/>
      <w:jc w:val="center"/>
      <w:outlineLvl w:val="2"/>
    </w:pPr>
    <w:rPr>
      <w:rFonts w:ascii="Verdana" w:hAnsi="Verdana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2C5E14"/>
    <w:pPr>
      <w:keepNext/>
      <w:ind w:left="115" w:right="115"/>
      <w:jc w:val="center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Heading5">
    <w:name w:val="heading 5"/>
    <w:basedOn w:val="Normal"/>
    <w:next w:val="Normal"/>
    <w:qFormat/>
    <w:rsid w:val="002C5E14"/>
    <w:pPr>
      <w:keepNext/>
      <w:ind w:left="113" w:right="113"/>
      <w:jc w:val="center"/>
      <w:outlineLvl w:val="4"/>
    </w:pPr>
    <w:rPr>
      <w:rFonts w:ascii="Arial" w:hAnsi="Arial" w:cs="Arial"/>
      <w:b/>
      <w:bCs/>
      <w:color w:val="000000"/>
      <w:sz w:val="20"/>
      <w:szCs w:val="20"/>
    </w:rPr>
  </w:style>
  <w:style w:type="paragraph" w:styleId="Heading6">
    <w:name w:val="heading 6"/>
    <w:basedOn w:val="Normal"/>
    <w:next w:val="Normal"/>
    <w:qFormat/>
    <w:rsid w:val="002C5E14"/>
    <w:pPr>
      <w:keepNext/>
      <w:spacing w:before="100" w:beforeAutospacing="1" w:after="100" w:afterAutospacing="1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Heading7">
    <w:name w:val="heading 7"/>
    <w:basedOn w:val="Normal"/>
    <w:next w:val="Normal"/>
    <w:qFormat/>
    <w:rsid w:val="002C5E14"/>
    <w:pPr>
      <w:keepNext/>
      <w:outlineLvl w:val="6"/>
    </w:pPr>
    <w:rPr>
      <w:rFonts w:ascii="Verdana" w:hAnsi="Verdana" w:cs="Arial"/>
      <w:b/>
      <w:color w:val="000000"/>
      <w:sz w:val="32"/>
      <w:szCs w:val="40"/>
    </w:rPr>
  </w:style>
  <w:style w:type="paragraph" w:styleId="Heading8">
    <w:name w:val="heading 8"/>
    <w:basedOn w:val="Normal"/>
    <w:next w:val="Normal"/>
    <w:qFormat/>
    <w:rsid w:val="002C5E14"/>
    <w:pPr>
      <w:keepNext/>
      <w:outlineLvl w:val="7"/>
    </w:pPr>
    <w:rPr>
      <w:rFonts w:ascii="Verdana" w:hAnsi="Verdana"/>
      <w:b/>
      <w:color w:val="000000"/>
      <w:sz w:val="20"/>
      <w:szCs w:val="20"/>
    </w:rPr>
  </w:style>
  <w:style w:type="paragraph" w:styleId="Heading9">
    <w:name w:val="heading 9"/>
    <w:basedOn w:val="Normal"/>
    <w:next w:val="Normal"/>
    <w:qFormat/>
    <w:rsid w:val="002C5E14"/>
    <w:pPr>
      <w:keepNext/>
      <w:outlineLvl w:val="8"/>
    </w:pPr>
    <w:rPr>
      <w:rFonts w:ascii="Verdana" w:hAnsi="Verdana"/>
      <w:bCs/>
      <w:iCs/>
      <w:color w:val="0000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2C5E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C5E14"/>
  </w:style>
  <w:style w:type="paragraph" w:styleId="Header">
    <w:name w:val="header"/>
    <w:aliases w:val="Header Char Char"/>
    <w:basedOn w:val="Normal"/>
    <w:link w:val="HeaderChar"/>
    <w:rsid w:val="002C5E1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2C5E14"/>
    <w:pPr>
      <w:spacing w:line="360" w:lineRule="auto"/>
      <w:ind w:left="1620" w:hanging="1260"/>
    </w:pPr>
    <w:rPr>
      <w:rFonts w:ascii="Verdana" w:hAnsi="Verdana"/>
      <w:bCs/>
      <w:color w:val="000000"/>
      <w:sz w:val="20"/>
      <w:szCs w:val="22"/>
    </w:rPr>
  </w:style>
  <w:style w:type="character" w:styleId="Hyperlink">
    <w:name w:val="Hyperlink"/>
    <w:semiHidden/>
    <w:rsid w:val="002C5E14"/>
    <w:rPr>
      <w:color w:val="0000FF"/>
      <w:u w:val="single"/>
    </w:rPr>
  </w:style>
  <w:style w:type="paragraph" w:styleId="NormalWeb">
    <w:name w:val="Normal (Web)"/>
    <w:basedOn w:val="Normal"/>
    <w:semiHidden/>
    <w:rsid w:val="002C5E14"/>
    <w:pPr>
      <w:spacing w:before="100" w:beforeAutospacing="1" w:after="100" w:afterAutospacing="1"/>
    </w:pPr>
    <w:rPr>
      <w:color w:val="000000"/>
    </w:rPr>
  </w:style>
  <w:style w:type="paragraph" w:customStyle="1" w:styleId="Objective">
    <w:name w:val="Objective"/>
    <w:basedOn w:val="Normal"/>
    <w:next w:val="BodyText"/>
    <w:rsid w:val="002C5E14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BodyText">
    <w:name w:val="Body Text"/>
    <w:basedOn w:val="Normal"/>
    <w:semiHidden/>
    <w:rsid w:val="002C5E14"/>
    <w:pPr>
      <w:spacing w:after="120"/>
    </w:pPr>
  </w:style>
  <w:style w:type="paragraph" w:customStyle="1" w:styleId="Address2">
    <w:name w:val="Address 2"/>
    <w:basedOn w:val="Normal"/>
    <w:rsid w:val="002C5E14"/>
    <w:pPr>
      <w:spacing w:line="160" w:lineRule="atLeast"/>
      <w:jc w:val="both"/>
    </w:pPr>
    <w:rPr>
      <w:rFonts w:ascii="Arial" w:eastAsia="Batang" w:hAnsi="Arial"/>
      <w:sz w:val="14"/>
      <w:szCs w:val="20"/>
    </w:rPr>
  </w:style>
  <w:style w:type="character" w:styleId="HTMLTypewriter">
    <w:name w:val="HTML Typewriter"/>
    <w:semiHidden/>
    <w:rsid w:val="002C5E14"/>
    <w:rPr>
      <w:rFonts w:ascii="Courier New" w:eastAsia="Times New Roman" w:hAnsi="Courier New" w:cs="Courier New" w:hint="default"/>
      <w:sz w:val="20"/>
      <w:szCs w:val="20"/>
    </w:rPr>
  </w:style>
  <w:style w:type="paragraph" w:styleId="BodyText2">
    <w:name w:val="Body Text 2"/>
    <w:basedOn w:val="Normal"/>
    <w:semiHidden/>
    <w:rsid w:val="002C5E14"/>
    <w:pPr>
      <w:spacing w:line="360" w:lineRule="auto"/>
      <w:jc w:val="both"/>
    </w:pPr>
    <w:rPr>
      <w:rFonts w:ascii="Verdana" w:hAnsi="Verdana"/>
      <w:color w:val="000000"/>
      <w:sz w:val="22"/>
      <w:szCs w:val="22"/>
    </w:rPr>
  </w:style>
  <w:style w:type="paragraph" w:styleId="BodyTextIndent2">
    <w:name w:val="Body Text Indent 2"/>
    <w:basedOn w:val="Normal"/>
    <w:semiHidden/>
    <w:rsid w:val="002C5E14"/>
    <w:pPr>
      <w:spacing w:line="360" w:lineRule="auto"/>
      <w:ind w:left="420"/>
      <w:jc w:val="both"/>
    </w:pPr>
    <w:rPr>
      <w:rFonts w:ascii="Verdana" w:hAnsi="Verdana"/>
      <w:bCs/>
      <w:color w:val="000000"/>
      <w:sz w:val="20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89268B"/>
    <w:pPr>
      <w:ind w:left="720"/>
      <w:contextualSpacing/>
    </w:pPr>
  </w:style>
  <w:style w:type="character" w:styleId="Emphasis">
    <w:name w:val="Emphasis"/>
    <w:qFormat/>
    <w:rsid w:val="0053053F"/>
    <w:rPr>
      <w:i/>
      <w:i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3053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53053F"/>
    <w:rPr>
      <w:sz w:val="16"/>
      <w:szCs w:val="16"/>
    </w:rPr>
  </w:style>
  <w:style w:type="character" w:customStyle="1" w:styleId="company">
    <w:name w:val="company"/>
    <w:basedOn w:val="DefaultParagraphFont"/>
    <w:rsid w:val="00C20C30"/>
  </w:style>
  <w:style w:type="character" w:customStyle="1" w:styleId="location">
    <w:name w:val="location"/>
    <w:basedOn w:val="DefaultParagraphFont"/>
    <w:rsid w:val="00C20C30"/>
  </w:style>
  <w:style w:type="character" w:customStyle="1" w:styleId="apple-style-span">
    <w:name w:val="apple-style-span"/>
    <w:basedOn w:val="DefaultParagraphFont"/>
    <w:rsid w:val="00C71593"/>
  </w:style>
  <w:style w:type="paragraph" w:customStyle="1" w:styleId="Paragraph">
    <w:name w:val="Paragraph"/>
    <w:basedOn w:val="Normal"/>
    <w:rsid w:val="00E55723"/>
    <w:pPr>
      <w:suppressAutoHyphens/>
      <w:autoSpaceDE w:val="0"/>
      <w:spacing w:before="40"/>
      <w:ind w:left="360"/>
      <w:jc w:val="both"/>
    </w:pPr>
    <w:rPr>
      <w:rFonts w:ascii="Verdana" w:eastAsia="MS Mincho" w:hAnsi="Verdana" w:cs="Arial"/>
      <w:color w:val="333333"/>
      <w:sz w:val="20"/>
      <w:szCs w:val="20"/>
      <w:lang w:val="cs-CZ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0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AA04E1"/>
    <w:rPr>
      <w:rFonts w:ascii="Courier New" w:hAnsi="Courier New" w:cs="Courier New"/>
    </w:rPr>
  </w:style>
  <w:style w:type="character" w:customStyle="1" w:styleId="HeaderChar">
    <w:name w:val="Header Char"/>
    <w:aliases w:val="Header Char Char Char"/>
    <w:link w:val="Header"/>
    <w:rsid w:val="00EB114F"/>
    <w:rPr>
      <w:sz w:val="24"/>
      <w:szCs w:val="24"/>
    </w:rPr>
  </w:style>
  <w:style w:type="paragraph" w:styleId="PlainText">
    <w:name w:val="Plain Text"/>
    <w:basedOn w:val="Normal"/>
    <w:link w:val="PlainTextChar"/>
    <w:rsid w:val="00EB114F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EB114F"/>
    <w:rPr>
      <w:rFonts w:ascii="Courier New" w:hAnsi="Courier New"/>
    </w:rPr>
  </w:style>
  <w:style w:type="paragraph" w:customStyle="1" w:styleId="Standard">
    <w:name w:val="Standard"/>
    <w:rsid w:val="00EB114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NormalJustified">
    <w:name w:val="Normal + Justified"/>
    <w:basedOn w:val="Normal"/>
    <w:rsid w:val="00EB114F"/>
    <w:pPr>
      <w:numPr>
        <w:numId w:val="2"/>
      </w:numPr>
    </w:pPr>
    <w:rPr>
      <w:snapToGrid w:val="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1896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418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DE069D"/>
  </w:style>
  <w:style w:type="numbering" w:customStyle="1" w:styleId="ResumeBullet">
    <w:name w:val="Resume Bullet"/>
    <w:rsid w:val="00371956"/>
    <w:pPr>
      <w:numPr>
        <w:numId w:val="3"/>
      </w:numPr>
    </w:pPr>
  </w:style>
  <w:style w:type="paragraph" w:styleId="NoSpacing">
    <w:name w:val="No Spacing"/>
    <w:uiPriority w:val="1"/>
    <w:qFormat/>
    <w:rsid w:val="00DA5453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A3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5160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84022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7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6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7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35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9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08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6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96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08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7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4098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68944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3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7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1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82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61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6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52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0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175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etu\Application%20Data\Microsoft\Templates\CV-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D57D-D62B-41D9-82E6-F14539BD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CV-Final</Template>
  <TotalTime>411</TotalTime>
  <Pages>5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</vt:lpstr>
    </vt:vector>
  </TitlesOfParts>
  <Company>Bank of America</Company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</dc:title>
  <dc:creator>Avi</dc:creator>
  <cp:lastModifiedBy>srikanth</cp:lastModifiedBy>
  <cp:revision>14</cp:revision>
  <cp:lastPrinted>2013-04-04T21:59:00Z</cp:lastPrinted>
  <dcterms:created xsi:type="dcterms:W3CDTF">2013-09-03T23:50:00Z</dcterms:created>
  <dcterms:modified xsi:type="dcterms:W3CDTF">2013-09-11T20:41:00Z</dcterms:modified>
</cp:coreProperties>
</file>